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BFB5" w14:textId="77777777" w:rsidR="008208AA" w:rsidRDefault="008208AA" w:rsidP="005B488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Young People Services Night Support Worker</w:t>
      </w:r>
    </w:p>
    <w:p w14:paraId="3CBF22F7" w14:textId="7ADE9186" w:rsidR="005B488F" w:rsidRDefault="005B488F" w:rsidP="005B488F">
      <w:pPr>
        <w:jc w:val="center"/>
        <w:rPr>
          <w:rFonts w:ascii="Arial" w:hAnsi="Arial" w:cs="Arial"/>
          <w:b/>
          <w:sz w:val="36"/>
          <w:szCs w:val="36"/>
        </w:rPr>
      </w:pPr>
      <w:r w:rsidRPr="00664280">
        <w:rPr>
          <w:rFonts w:ascii="Arial" w:hAnsi="Arial" w:cs="Arial"/>
          <w:b/>
          <w:sz w:val="36"/>
          <w:szCs w:val="36"/>
        </w:rPr>
        <w:t>Job Description</w:t>
      </w:r>
      <w:bookmarkStart w:id="0" w:name="_Hlk88040425"/>
    </w:p>
    <w:p w14:paraId="40F3D792" w14:textId="77777777" w:rsidR="005B488F" w:rsidRPr="00664280" w:rsidRDefault="005B488F" w:rsidP="005B488F">
      <w:pPr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0BAD24FE" w14:textId="77777777" w:rsidR="005B488F" w:rsidRPr="00573726" w:rsidRDefault="005B488F" w:rsidP="005B488F">
      <w:pPr>
        <w:jc w:val="both"/>
        <w:rPr>
          <w:rFonts w:ascii="Arial" w:hAnsi="Arial" w:cs="Arial"/>
        </w:rPr>
      </w:pPr>
      <w:r w:rsidRPr="00573726">
        <w:rPr>
          <w:rFonts w:ascii="Arial" w:hAnsi="Arial" w:cs="Arial"/>
          <w:b/>
        </w:rPr>
        <w:t>Job Title:</w:t>
      </w:r>
      <w:r w:rsidRPr="00573726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C85968">
        <w:rPr>
          <w:rFonts w:ascii="Arial" w:hAnsi="Arial" w:cs="Arial"/>
        </w:rPr>
        <w:t xml:space="preserve">Young People Services </w:t>
      </w:r>
      <w:r>
        <w:rPr>
          <w:rFonts w:ascii="Arial" w:hAnsi="Arial" w:cs="Arial"/>
        </w:rPr>
        <w:t>Night Support Worker</w:t>
      </w:r>
    </w:p>
    <w:p w14:paraId="0C70CDCA" w14:textId="77777777" w:rsidR="005B488F" w:rsidRPr="00573726" w:rsidRDefault="005B488F" w:rsidP="005B488F">
      <w:pPr>
        <w:rPr>
          <w:rFonts w:ascii="Arial" w:hAnsi="Arial" w:cs="Arial"/>
        </w:rPr>
      </w:pPr>
      <w:r w:rsidRPr="00573726">
        <w:rPr>
          <w:rFonts w:ascii="Arial" w:hAnsi="Arial" w:cs="Arial"/>
          <w:b/>
        </w:rPr>
        <w:t>Reporting to:</w:t>
      </w:r>
      <w:r w:rsidRPr="0057372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Young people’s services team leader</w:t>
      </w:r>
    </w:p>
    <w:p w14:paraId="5E93639F" w14:textId="77777777" w:rsidR="005B488F" w:rsidRPr="00573726" w:rsidRDefault="005B488F" w:rsidP="005B488F">
      <w:pPr>
        <w:rPr>
          <w:rFonts w:ascii="Arial" w:hAnsi="Arial" w:cs="Arial"/>
        </w:rPr>
      </w:pPr>
      <w:r w:rsidRPr="00573726">
        <w:rPr>
          <w:rFonts w:ascii="Arial" w:hAnsi="Arial" w:cs="Arial"/>
          <w:b/>
        </w:rPr>
        <w:t>Location:</w:t>
      </w:r>
      <w:r w:rsidRPr="0057372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Chichester </w:t>
      </w:r>
    </w:p>
    <w:p w14:paraId="5761AF2A" w14:textId="09A70488" w:rsidR="005B488F" w:rsidRDefault="005B488F" w:rsidP="005B488F">
      <w:pPr>
        <w:rPr>
          <w:rFonts w:ascii="Arial" w:hAnsi="Arial" w:cs="Arial"/>
        </w:rPr>
      </w:pPr>
      <w:r w:rsidRPr="00573726">
        <w:rPr>
          <w:rFonts w:ascii="Arial" w:hAnsi="Arial" w:cs="Arial"/>
          <w:b/>
        </w:rPr>
        <w:t>Hours per week:</w:t>
      </w:r>
      <w:r w:rsidRPr="0057372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Various Shifts</w:t>
      </w:r>
    </w:p>
    <w:p w14:paraId="5989C762" w14:textId="77777777" w:rsidR="005B488F" w:rsidRPr="00573726" w:rsidRDefault="005B488F" w:rsidP="005B488F">
      <w:pPr>
        <w:rPr>
          <w:rFonts w:ascii="Arial" w:hAnsi="Arial" w:cs="Arial"/>
        </w:rPr>
      </w:pPr>
    </w:p>
    <w:p w14:paraId="15B2CE60" w14:textId="77777777" w:rsidR="005B488F" w:rsidRPr="00573726" w:rsidRDefault="005B488F" w:rsidP="005B488F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Organisation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131F46">
        <w:rPr>
          <w:rFonts w:ascii="Arial" w:hAnsi="Arial" w:cs="Arial"/>
          <w:b/>
          <w:bCs/>
        </w:rPr>
        <w:t>Background</w:t>
      </w:r>
      <w:r w:rsidRPr="00573726">
        <w:rPr>
          <w:rFonts w:ascii="Arial" w:hAnsi="Arial" w:cs="Arial"/>
          <w:b/>
          <w:bCs/>
        </w:rPr>
        <w:t>:</w:t>
      </w:r>
    </w:p>
    <w:p w14:paraId="07A3EF34" w14:textId="77777777" w:rsidR="005B488F" w:rsidRPr="00C603A9" w:rsidRDefault="005B488F" w:rsidP="005B488F">
      <w:pPr>
        <w:shd w:val="clear" w:color="auto" w:fill="FFFFFF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Stonepillow</w:t>
      </w:r>
      <w:proofErr w:type="spellEnd"/>
      <w:r w:rsidRPr="00C603A9">
        <w:rPr>
          <w:rFonts w:ascii="Arial" w:hAnsi="Arial" w:cs="Arial"/>
        </w:rPr>
        <w:t xml:space="preserve"> is one of </w:t>
      </w:r>
      <w:r>
        <w:rPr>
          <w:rFonts w:ascii="Arial" w:hAnsi="Arial" w:cs="Arial"/>
        </w:rPr>
        <w:t>West Sussex</w:t>
      </w:r>
      <w:r w:rsidRPr="00C603A9">
        <w:rPr>
          <w:rFonts w:ascii="Arial" w:hAnsi="Arial" w:cs="Arial"/>
        </w:rPr>
        <w:t xml:space="preserve">’s leading providers of support and accommodation </w:t>
      </w:r>
    </w:p>
    <w:p w14:paraId="371C4574" w14:textId="77777777" w:rsidR="005B488F" w:rsidRDefault="005B488F" w:rsidP="005B488F">
      <w:pPr>
        <w:shd w:val="clear" w:color="auto" w:fill="FFFFFF"/>
        <w:textAlignment w:val="baseline"/>
        <w:rPr>
          <w:rFonts w:ascii="Arial" w:hAnsi="Arial" w:cs="Arial"/>
        </w:rPr>
      </w:pPr>
      <w:r w:rsidRPr="00C603A9">
        <w:rPr>
          <w:rFonts w:ascii="Arial" w:hAnsi="Arial" w:cs="Arial"/>
        </w:rPr>
        <w:t>to people who are</w:t>
      </w:r>
      <w:r>
        <w:rPr>
          <w:rFonts w:ascii="Arial" w:hAnsi="Arial" w:cs="Arial"/>
        </w:rPr>
        <w:t>, and</w:t>
      </w:r>
      <w:r w:rsidRPr="00C603A9">
        <w:rPr>
          <w:rFonts w:ascii="Arial" w:hAnsi="Arial" w:cs="Arial"/>
        </w:rPr>
        <w:t xml:space="preserve"> have been</w:t>
      </w:r>
      <w:r>
        <w:rPr>
          <w:rFonts w:ascii="Arial" w:hAnsi="Arial" w:cs="Arial"/>
        </w:rPr>
        <w:t>,</w:t>
      </w:r>
      <w:r w:rsidRPr="00C603A9">
        <w:rPr>
          <w:rFonts w:ascii="Arial" w:hAnsi="Arial" w:cs="Arial"/>
        </w:rPr>
        <w:t xml:space="preserve"> experiencing</w:t>
      </w:r>
      <w:r>
        <w:rPr>
          <w:rFonts w:ascii="Arial" w:hAnsi="Arial" w:cs="Arial"/>
        </w:rPr>
        <w:t xml:space="preserve"> </w:t>
      </w:r>
      <w:r w:rsidRPr="00C603A9">
        <w:rPr>
          <w:rFonts w:ascii="Arial" w:hAnsi="Arial" w:cs="Arial"/>
        </w:rPr>
        <w:t xml:space="preserve">homelessness. </w:t>
      </w:r>
      <w:proofErr w:type="spellStart"/>
      <w:r w:rsidRPr="00D26CA2">
        <w:rPr>
          <w:rFonts w:ascii="Arial" w:hAnsi="Arial" w:cs="Arial"/>
        </w:rPr>
        <w:t>Stonepillow</w:t>
      </w:r>
      <w:proofErr w:type="spellEnd"/>
      <w:r w:rsidRPr="00D26CA2">
        <w:rPr>
          <w:rFonts w:ascii="Arial" w:hAnsi="Arial" w:cs="Arial"/>
        </w:rPr>
        <w:t xml:space="preserve"> support and empower homeless</w:t>
      </w:r>
      <w:r>
        <w:rPr>
          <w:rFonts w:ascii="Arial" w:hAnsi="Arial" w:cs="Arial"/>
        </w:rPr>
        <w:t xml:space="preserve"> and young </w:t>
      </w:r>
      <w:r w:rsidRPr="00D26CA2">
        <w:rPr>
          <w:rFonts w:ascii="Arial" w:hAnsi="Arial" w:cs="Arial"/>
        </w:rPr>
        <w:t xml:space="preserve">people to achieve sustainable independence and wellbeing. </w:t>
      </w:r>
      <w:proofErr w:type="spellStart"/>
      <w:r w:rsidRPr="00D26CA2">
        <w:rPr>
          <w:rFonts w:ascii="Arial" w:hAnsi="Arial" w:cs="Arial"/>
        </w:rPr>
        <w:t>Stonepillow</w:t>
      </w:r>
      <w:proofErr w:type="spellEnd"/>
      <w:r w:rsidRPr="00D26CA2">
        <w:rPr>
          <w:rFonts w:ascii="Arial" w:hAnsi="Arial" w:cs="Arial"/>
        </w:rPr>
        <w:t xml:space="preserve"> work using a psychologically informed environment and strength-based approach to create holistic packages of support, including building pathways with clients with external partners in the community. This is only possible </w:t>
      </w:r>
      <w:r w:rsidRPr="00C603A9">
        <w:rPr>
          <w:rFonts w:ascii="Arial" w:hAnsi="Arial" w:cs="Arial"/>
        </w:rPr>
        <w:t xml:space="preserve">with all the support </w:t>
      </w:r>
      <w:r>
        <w:rPr>
          <w:rFonts w:ascii="Arial" w:hAnsi="Arial" w:cs="Arial"/>
        </w:rPr>
        <w:t>and work</w:t>
      </w:r>
      <w:r w:rsidRPr="00C603A9">
        <w:rPr>
          <w:rFonts w:ascii="Arial" w:hAnsi="Arial" w:cs="Arial"/>
        </w:rPr>
        <w:t xml:space="preserve"> from our talented and committed team of staff, volunteers, and partners</w:t>
      </w:r>
      <w:r>
        <w:rPr>
          <w:rFonts w:ascii="Arial" w:hAnsi="Arial" w:cs="Arial"/>
        </w:rPr>
        <w:t>.</w:t>
      </w:r>
    </w:p>
    <w:p w14:paraId="52A14962" w14:textId="77777777" w:rsidR="005B488F" w:rsidRPr="00C603A9" w:rsidRDefault="005B488F" w:rsidP="005B488F">
      <w:pPr>
        <w:shd w:val="clear" w:color="auto" w:fill="FFFFFF"/>
        <w:textAlignment w:val="baseline"/>
        <w:rPr>
          <w:rFonts w:ascii="Arial" w:hAnsi="Arial" w:cs="Arial"/>
        </w:rPr>
      </w:pPr>
    </w:p>
    <w:p w14:paraId="10891111" w14:textId="77777777" w:rsidR="005B488F" w:rsidRDefault="005B488F" w:rsidP="005B488F">
      <w:pPr>
        <w:shd w:val="clear" w:color="auto" w:fill="FFFFFF"/>
        <w:textAlignment w:val="baseline"/>
        <w:rPr>
          <w:rFonts w:ascii="Arial" w:hAnsi="Arial" w:cs="Arial"/>
        </w:rPr>
      </w:pPr>
      <w:r w:rsidRPr="00C603A9">
        <w:rPr>
          <w:rFonts w:ascii="Arial" w:hAnsi="Arial" w:cs="Arial"/>
        </w:rPr>
        <w:t>We currently offer the following innovative, sector-leading services:</w:t>
      </w:r>
    </w:p>
    <w:p w14:paraId="75607231" w14:textId="77777777" w:rsidR="005B488F" w:rsidRPr="00C603A9" w:rsidRDefault="005B488F" w:rsidP="005B488F">
      <w:pPr>
        <w:shd w:val="clear" w:color="auto" w:fill="FFFFFF"/>
        <w:textAlignment w:val="baseline"/>
        <w:rPr>
          <w:rFonts w:ascii="Arial" w:hAnsi="Arial" w:cs="Arial"/>
        </w:rPr>
      </w:pPr>
    </w:p>
    <w:p w14:paraId="1009CAC6" w14:textId="77777777" w:rsidR="005B488F" w:rsidRPr="00C603A9" w:rsidRDefault="005B488F" w:rsidP="005B488F">
      <w:pPr>
        <w:pStyle w:val="ListParagraph"/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Arial" w:hAnsi="Arial" w:cs="Arial"/>
        </w:rPr>
      </w:pPr>
      <w:r w:rsidRPr="00C603A9">
        <w:rPr>
          <w:rFonts w:ascii="Arial" w:hAnsi="Arial" w:cs="Arial"/>
        </w:rPr>
        <w:t>Two 24/7 hostel accommodation service for those who need immediate help</w:t>
      </w:r>
      <w:r>
        <w:rPr>
          <w:rFonts w:ascii="Arial" w:hAnsi="Arial" w:cs="Arial"/>
        </w:rPr>
        <w:t xml:space="preserve"> with 24hr support</w:t>
      </w:r>
    </w:p>
    <w:p w14:paraId="62B4C2E7" w14:textId="77777777" w:rsidR="005B488F" w:rsidRPr="00C603A9" w:rsidRDefault="005B488F" w:rsidP="005B488F">
      <w:pPr>
        <w:pStyle w:val="ListParagraph"/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Arial" w:hAnsi="Arial" w:cs="Arial"/>
        </w:rPr>
      </w:pPr>
      <w:r w:rsidRPr="00C603A9">
        <w:rPr>
          <w:rFonts w:ascii="Arial" w:hAnsi="Arial" w:cs="Arial"/>
        </w:rPr>
        <w:t xml:space="preserve">Shared supported houses across Chichester and Arun to provide medium term accommodation alongside wide-ranging support. </w:t>
      </w:r>
    </w:p>
    <w:p w14:paraId="4BA601DE" w14:textId="77777777" w:rsidR="005B488F" w:rsidRPr="00C603A9" w:rsidRDefault="005B488F" w:rsidP="005B488F">
      <w:pPr>
        <w:pStyle w:val="ListParagraph"/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Arial" w:hAnsi="Arial" w:cs="Arial"/>
        </w:rPr>
      </w:pPr>
      <w:r w:rsidRPr="00C603A9">
        <w:rPr>
          <w:rFonts w:ascii="Arial" w:hAnsi="Arial" w:cs="Arial"/>
        </w:rPr>
        <w:t xml:space="preserve">A 24/7 </w:t>
      </w:r>
      <w:r>
        <w:rPr>
          <w:rFonts w:ascii="Arial" w:hAnsi="Arial" w:cs="Arial"/>
        </w:rPr>
        <w:t>a</w:t>
      </w:r>
      <w:r w:rsidRPr="00C603A9">
        <w:rPr>
          <w:rFonts w:ascii="Arial" w:hAnsi="Arial" w:cs="Arial"/>
        </w:rPr>
        <w:t>bstinent based recovery service</w:t>
      </w:r>
      <w:r>
        <w:rPr>
          <w:rFonts w:ascii="Arial" w:hAnsi="Arial" w:cs="Arial"/>
        </w:rPr>
        <w:t>, a recovery day hub where external partners engage with clients who are at risk with their substance misuse,</w:t>
      </w:r>
      <w:r w:rsidRPr="00C603A9">
        <w:rPr>
          <w:rFonts w:ascii="Arial" w:hAnsi="Arial" w:cs="Arial"/>
        </w:rPr>
        <w:t xml:space="preserve"> and move on accommodation, supporting people who are </w:t>
      </w:r>
      <w:r>
        <w:rPr>
          <w:rFonts w:ascii="Arial" w:hAnsi="Arial" w:cs="Arial"/>
        </w:rPr>
        <w:t xml:space="preserve">substance </w:t>
      </w:r>
      <w:r w:rsidRPr="00C603A9">
        <w:rPr>
          <w:rFonts w:ascii="Arial" w:hAnsi="Arial" w:cs="Arial"/>
        </w:rPr>
        <w:t xml:space="preserve">dependent to control and reduce their </w:t>
      </w:r>
      <w:r>
        <w:rPr>
          <w:rFonts w:ascii="Arial" w:hAnsi="Arial" w:cs="Arial"/>
        </w:rPr>
        <w:t>substance misuse</w:t>
      </w:r>
      <w:r w:rsidRPr="00C603A9">
        <w:rPr>
          <w:rFonts w:ascii="Arial" w:hAnsi="Arial" w:cs="Arial"/>
        </w:rPr>
        <w:t xml:space="preserve">. </w:t>
      </w:r>
    </w:p>
    <w:p w14:paraId="3AA27558" w14:textId="77777777" w:rsidR="005B488F" w:rsidRPr="00C603A9" w:rsidRDefault="005B488F" w:rsidP="005B488F">
      <w:pPr>
        <w:pStyle w:val="ListParagraph"/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Arial" w:hAnsi="Arial" w:cs="Arial"/>
        </w:rPr>
      </w:pPr>
      <w:r w:rsidRPr="00C603A9">
        <w:rPr>
          <w:rFonts w:ascii="Arial" w:hAnsi="Arial" w:cs="Arial"/>
        </w:rPr>
        <w:t xml:space="preserve">Extended support for people who have moved on from </w:t>
      </w:r>
      <w:proofErr w:type="spellStart"/>
      <w:r>
        <w:rPr>
          <w:rFonts w:ascii="Arial" w:hAnsi="Arial" w:cs="Arial"/>
        </w:rPr>
        <w:t>Stonepillow</w:t>
      </w:r>
      <w:proofErr w:type="spellEnd"/>
      <w:r w:rsidRPr="00C603A9">
        <w:rPr>
          <w:rFonts w:ascii="Arial" w:hAnsi="Arial" w:cs="Arial"/>
        </w:rPr>
        <w:t xml:space="preserve"> accommodation but still require our </w:t>
      </w:r>
      <w:r>
        <w:rPr>
          <w:rFonts w:ascii="Arial" w:hAnsi="Arial" w:cs="Arial"/>
        </w:rPr>
        <w:t>support</w:t>
      </w:r>
      <w:r w:rsidRPr="00C603A9">
        <w:rPr>
          <w:rFonts w:ascii="Arial" w:hAnsi="Arial" w:cs="Arial"/>
        </w:rPr>
        <w:t xml:space="preserve">. </w:t>
      </w:r>
    </w:p>
    <w:p w14:paraId="057C86B1" w14:textId="77777777" w:rsidR="005B488F" w:rsidRDefault="005B488F" w:rsidP="005B488F">
      <w:pPr>
        <w:pStyle w:val="ListParagraph"/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Arial" w:hAnsi="Arial" w:cs="Arial"/>
        </w:rPr>
      </w:pPr>
      <w:r w:rsidRPr="00C603A9">
        <w:rPr>
          <w:rFonts w:ascii="Arial" w:hAnsi="Arial" w:cs="Arial"/>
        </w:rPr>
        <w:t xml:space="preserve">Emergency winter service (SWEP and winter bed provision) in partnership with the two district Councils which provides extra beds between October and March. </w:t>
      </w:r>
    </w:p>
    <w:p w14:paraId="1547DFFD" w14:textId="77777777" w:rsidR="005B488F" w:rsidRDefault="005B488F" w:rsidP="005B488F">
      <w:pPr>
        <w:pStyle w:val="ListParagraph"/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Outreach support services for those who are street homeless.</w:t>
      </w:r>
    </w:p>
    <w:p w14:paraId="01689C6B" w14:textId="77777777" w:rsidR="005B488F" w:rsidRDefault="005B488F" w:rsidP="005B488F">
      <w:pPr>
        <w:pStyle w:val="ListParagraph"/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Preventative services that support those at risk of homelessness in both Arun and Chichester Districts cover approximately 100 clients.</w:t>
      </w:r>
    </w:p>
    <w:p w14:paraId="25456E7E" w14:textId="77777777" w:rsidR="005B488F" w:rsidRDefault="005B488F" w:rsidP="005B488F">
      <w:pPr>
        <w:pStyle w:val="ListParagraph"/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Ex-offender resettlement services across Chichester and Arun</w:t>
      </w:r>
    </w:p>
    <w:p w14:paraId="73ACA566" w14:textId="77777777" w:rsidR="005B488F" w:rsidRDefault="005B488F" w:rsidP="005B488F">
      <w:pPr>
        <w:pStyle w:val="ListParagraph"/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Residential services for 16+ young people, linked with West Sussex Leaving Care services.</w:t>
      </w:r>
    </w:p>
    <w:p w14:paraId="4152264A" w14:textId="77777777" w:rsidR="005B488F" w:rsidRPr="00C603A9" w:rsidRDefault="005B488F" w:rsidP="005B488F">
      <w:pPr>
        <w:pStyle w:val="ListParagraph"/>
        <w:shd w:val="clear" w:color="auto" w:fill="FFFFFF"/>
        <w:textAlignment w:val="baseline"/>
        <w:rPr>
          <w:rFonts w:ascii="Arial" w:hAnsi="Arial" w:cs="Arial"/>
        </w:rPr>
      </w:pPr>
    </w:p>
    <w:p w14:paraId="0793BA3B" w14:textId="77777777" w:rsidR="005B488F" w:rsidRPr="00C603A9" w:rsidRDefault="005B488F" w:rsidP="005B488F">
      <w:pPr>
        <w:shd w:val="clear" w:color="auto" w:fill="FFFFFF"/>
        <w:textAlignment w:val="baseline"/>
        <w:rPr>
          <w:rFonts w:ascii="Arial" w:hAnsi="Arial" w:cs="Arial"/>
        </w:rPr>
      </w:pPr>
      <w:r w:rsidRPr="00C603A9">
        <w:rPr>
          <w:rFonts w:ascii="Arial" w:hAnsi="Arial" w:cs="Arial"/>
        </w:rPr>
        <w:t xml:space="preserve">Our success in delivering these services is underpinned by the support we receive from </w:t>
      </w:r>
    </w:p>
    <w:p w14:paraId="495C18A3" w14:textId="77777777" w:rsidR="005B488F" w:rsidRPr="00573726" w:rsidRDefault="005B488F" w:rsidP="005B488F">
      <w:pPr>
        <w:shd w:val="clear" w:color="auto" w:fill="FFFFFF"/>
        <w:textAlignment w:val="baseline"/>
        <w:rPr>
          <w:rFonts w:ascii="Arial" w:hAnsi="Arial" w:cs="Arial"/>
          <w:lang w:eastAsia="en-GB"/>
        </w:rPr>
      </w:pPr>
      <w:r w:rsidRPr="00C603A9">
        <w:rPr>
          <w:rFonts w:ascii="Arial" w:hAnsi="Arial" w:cs="Arial"/>
        </w:rPr>
        <w:t xml:space="preserve">individuals, </w:t>
      </w:r>
      <w:proofErr w:type="spellStart"/>
      <w:r w:rsidRPr="00C603A9">
        <w:rPr>
          <w:rFonts w:ascii="Arial" w:hAnsi="Arial" w:cs="Arial"/>
        </w:rPr>
        <w:t>organisations</w:t>
      </w:r>
      <w:proofErr w:type="spellEnd"/>
      <w:r w:rsidRPr="00C603A9">
        <w:rPr>
          <w:rFonts w:ascii="Arial" w:hAnsi="Arial" w:cs="Arial"/>
        </w:rPr>
        <w:t>, our volunteers, and our partners</w:t>
      </w:r>
      <w:r>
        <w:rPr>
          <w:rFonts w:ascii="Arial" w:hAnsi="Arial" w:cs="Arial"/>
        </w:rPr>
        <w:t>;</w:t>
      </w:r>
      <w:r w:rsidRPr="00C603A9">
        <w:rPr>
          <w:rFonts w:ascii="Arial" w:hAnsi="Arial" w:cs="Arial"/>
        </w:rPr>
        <w:t xml:space="preserve"> all of whom are fundamental to our work. In addition to maintaining a sustainable set of existing services, we also have ambitious plans to increase our services and </w:t>
      </w:r>
      <w:r>
        <w:rPr>
          <w:rFonts w:ascii="Arial" w:hAnsi="Arial" w:cs="Arial"/>
        </w:rPr>
        <w:t xml:space="preserve">positively </w:t>
      </w:r>
      <w:r w:rsidRPr="00C603A9">
        <w:rPr>
          <w:rFonts w:ascii="Arial" w:hAnsi="Arial" w:cs="Arial"/>
        </w:rPr>
        <w:t>impact</w:t>
      </w:r>
      <w:r>
        <w:rPr>
          <w:rFonts w:ascii="Arial" w:hAnsi="Arial" w:cs="Arial"/>
        </w:rPr>
        <w:t xml:space="preserve"> our community. E</w:t>
      </w:r>
      <w:r w:rsidRPr="00C603A9">
        <w:rPr>
          <w:rFonts w:ascii="Arial" w:hAnsi="Arial" w:cs="Arial"/>
        </w:rPr>
        <w:t xml:space="preserve">nsuring we can support as many people as possible who </w:t>
      </w:r>
      <w:r w:rsidRPr="00C603A9">
        <w:rPr>
          <w:rFonts w:ascii="Arial" w:hAnsi="Arial" w:cs="Arial"/>
        </w:rPr>
        <w:lastRenderedPageBreak/>
        <w:t>are</w:t>
      </w:r>
      <w:r>
        <w:rPr>
          <w:rFonts w:ascii="Arial" w:hAnsi="Arial" w:cs="Arial"/>
        </w:rPr>
        <w:t>,</w:t>
      </w:r>
      <w:r w:rsidRPr="00C603A9">
        <w:rPr>
          <w:rFonts w:ascii="Arial" w:hAnsi="Arial" w:cs="Arial"/>
        </w:rPr>
        <w:t xml:space="preserve"> and have been</w:t>
      </w:r>
      <w:r>
        <w:rPr>
          <w:rFonts w:ascii="Arial" w:hAnsi="Arial" w:cs="Arial"/>
        </w:rPr>
        <w:t>,</w:t>
      </w:r>
      <w:r w:rsidRPr="00C603A9">
        <w:rPr>
          <w:rFonts w:ascii="Arial" w:hAnsi="Arial" w:cs="Arial"/>
        </w:rPr>
        <w:t xml:space="preserve"> experiencing homeless</w:t>
      </w:r>
      <w:r>
        <w:rPr>
          <w:rFonts w:ascii="Arial" w:hAnsi="Arial" w:cs="Arial"/>
        </w:rPr>
        <w:t>, or at risk of homelessness,</w:t>
      </w:r>
      <w:r w:rsidRPr="00C603A9">
        <w:rPr>
          <w:rFonts w:ascii="Arial" w:hAnsi="Arial" w:cs="Arial"/>
        </w:rPr>
        <w:t xml:space="preserve"> settle into more sustainable accommodation, leading them further towards an independent life.</w:t>
      </w:r>
    </w:p>
    <w:p w14:paraId="6D2A0FAF" w14:textId="77777777" w:rsidR="005B488F" w:rsidRDefault="005B488F" w:rsidP="005B488F">
      <w:pPr>
        <w:rPr>
          <w:rFonts w:ascii="Arial" w:hAnsi="Arial" w:cs="Arial"/>
          <w:b/>
          <w:bCs/>
        </w:rPr>
      </w:pPr>
    </w:p>
    <w:p w14:paraId="01A8B10D" w14:textId="77777777" w:rsidR="005B488F" w:rsidRDefault="005B488F" w:rsidP="005B488F">
      <w:pPr>
        <w:rPr>
          <w:rFonts w:ascii="Arial" w:hAnsi="Arial" w:cs="Arial"/>
          <w:b/>
          <w:bCs/>
        </w:rPr>
      </w:pPr>
      <w:r w:rsidRPr="00131F46">
        <w:rPr>
          <w:rFonts w:ascii="Arial" w:hAnsi="Arial" w:cs="Arial"/>
          <w:b/>
          <w:bCs/>
        </w:rPr>
        <w:t>Summary of the Role</w:t>
      </w:r>
    </w:p>
    <w:p w14:paraId="3F9CF898" w14:textId="77777777" w:rsidR="005B488F" w:rsidRDefault="005B488F" w:rsidP="005B488F">
      <w:pPr>
        <w:rPr>
          <w:rFonts w:ascii="Arial" w:hAnsi="Arial" w:cs="Arial"/>
          <w:b/>
          <w:bCs/>
        </w:rPr>
      </w:pPr>
    </w:p>
    <w:p w14:paraId="03F9B3E5" w14:textId="77777777" w:rsidR="005B488F" w:rsidRDefault="005B488F" w:rsidP="005B488F">
      <w:pPr>
        <w:rPr>
          <w:rFonts w:ascii="Arial" w:hAnsi="Arial" w:cs="Arial"/>
        </w:rPr>
      </w:pPr>
      <w:r w:rsidRPr="00464F82">
        <w:rPr>
          <w:rFonts w:ascii="Arial" w:hAnsi="Arial" w:cs="Arial"/>
        </w:rPr>
        <w:t xml:space="preserve">This post is an exciting new role within </w:t>
      </w:r>
      <w:proofErr w:type="spellStart"/>
      <w:r w:rsidRPr="00464F82">
        <w:rPr>
          <w:rFonts w:ascii="Arial" w:hAnsi="Arial" w:cs="Arial"/>
        </w:rPr>
        <w:t>Stonepillow</w:t>
      </w:r>
      <w:proofErr w:type="spellEnd"/>
      <w:r w:rsidRPr="00464F82">
        <w:rPr>
          <w:rFonts w:ascii="Arial" w:hAnsi="Arial" w:cs="Arial"/>
        </w:rPr>
        <w:t xml:space="preserve">, which will help to support </w:t>
      </w:r>
      <w:r>
        <w:rPr>
          <w:rFonts w:ascii="Arial" w:hAnsi="Arial" w:cs="Arial"/>
        </w:rPr>
        <w:t>16+ young people (YP) who are older looked after young people and care leavers.</w:t>
      </w:r>
      <w:r w:rsidRPr="00464F82">
        <w:rPr>
          <w:rFonts w:ascii="Arial" w:hAnsi="Arial" w:cs="Arial"/>
        </w:rPr>
        <w:t xml:space="preserve"> </w:t>
      </w:r>
      <w:r w:rsidRPr="003E450B">
        <w:rPr>
          <w:rFonts w:ascii="Arial" w:hAnsi="Arial" w:cs="Arial"/>
        </w:rPr>
        <w:t xml:space="preserve">You will be </w:t>
      </w:r>
      <w:r>
        <w:rPr>
          <w:rFonts w:ascii="Arial" w:hAnsi="Arial" w:cs="Arial"/>
        </w:rPr>
        <w:t>a part of</w:t>
      </w:r>
      <w:r w:rsidRPr="003E450B">
        <w:rPr>
          <w:rFonts w:ascii="Arial" w:hAnsi="Arial" w:cs="Arial"/>
        </w:rPr>
        <w:t xml:space="preserve"> a highly motivated team to deliver 24hr </w:t>
      </w:r>
      <w:r>
        <w:rPr>
          <w:rFonts w:ascii="Arial" w:hAnsi="Arial" w:cs="Arial"/>
        </w:rPr>
        <w:t>residential young people</w:t>
      </w:r>
      <w:r w:rsidRPr="003E450B">
        <w:rPr>
          <w:rFonts w:ascii="Arial" w:hAnsi="Arial" w:cs="Arial"/>
        </w:rPr>
        <w:t xml:space="preserve"> services in </w:t>
      </w:r>
      <w:r>
        <w:rPr>
          <w:rFonts w:ascii="Arial" w:hAnsi="Arial" w:cs="Arial"/>
        </w:rPr>
        <w:t>Chichester</w:t>
      </w:r>
      <w:r w:rsidRPr="003E450B">
        <w:rPr>
          <w:rFonts w:ascii="Arial" w:hAnsi="Arial" w:cs="Arial"/>
        </w:rPr>
        <w:t>. You will have</w:t>
      </w:r>
      <w:r>
        <w:rPr>
          <w:rFonts w:ascii="Arial" w:hAnsi="Arial" w:cs="Arial"/>
        </w:rPr>
        <w:t>, or willing to work towards achieving,</w:t>
      </w:r>
      <w:r w:rsidRPr="003E450B">
        <w:rPr>
          <w:rFonts w:ascii="Arial" w:hAnsi="Arial" w:cs="Arial"/>
        </w:rPr>
        <w:t xml:space="preserve"> excellent knowledge of homelessness</w:t>
      </w:r>
      <w:r>
        <w:rPr>
          <w:rFonts w:ascii="Arial" w:hAnsi="Arial" w:cs="Arial"/>
        </w:rPr>
        <w:t xml:space="preserve"> or </w:t>
      </w:r>
      <w:r w:rsidRPr="00126918">
        <w:rPr>
          <w:rFonts w:ascii="Arial" w:hAnsi="Arial" w:cs="Arial"/>
        </w:rPr>
        <w:t>legislation regarding young people in care</w:t>
      </w:r>
      <w:r w:rsidRPr="003E450B">
        <w:rPr>
          <w:rFonts w:ascii="Arial" w:hAnsi="Arial" w:cs="Arial"/>
        </w:rPr>
        <w:t xml:space="preserve">, track record of excellent support work knowledge and good practice, and the drive to want to start to experience </w:t>
      </w:r>
      <w:r>
        <w:rPr>
          <w:rFonts w:ascii="Arial" w:hAnsi="Arial" w:cs="Arial"/>
        </w:rPr>
        <w:t>working within the sector of homelessness.</w:t>
      </w:r>
    </w:p>
    <w:p w14:paraId="1D76FA83" w14:textId="77777777" w:rsidR="005B488F" w:rsidRPr="003E450B" w:rsidRDefault="005B488F" w:rsidP="005B488F">
      <w:pPr>
        <w:rPr>
          <w:rFonts w:ascii="Arial" w:hAnsi="Arial" w:cs="Arial"/>
        </w:rPr>
      </w:pPr>
    </w:p>
    <w:p w14:paraId="78752E68" w14:textId="77777777" w:rsidR="005B488F" w:rsidRDefault="005B488F" w:rsidP="005B488F">
      <w:pPr>
        <w:rPr>
          <w:rFonts w:ascii="Arial" w:hAnsi="Arial" w:cs="Arial"/>
        </w:rPr>
      </w:pPr>
      <w:r w:rsidRPr="003E450B">
        <w:rPr>
          <w:rFonts w:ascii="Arial" w:hAnsi="Arial" w:cs="Arial"/>
        </w:rPr>
        <w:t xml:space="preserve">The role will include </w:t>
      </w:r>
      <w:r>
        <w:rPr>
          <w:rFonts w:ascii="Arial" w:hAnsi="Arial" w:cs="Arial"/>
        </w:rPr>
        <w:t xml:space="preserve">night </w:t>
      </w:r>
      <w:r w:rsidRPr="003E450B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 xml:space="preserve">of </w:t>
      </w:r>
      <w:r w:rsidRPr="003E450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young people</w:t>
      </w:r>
      <w:r w:rsidRPr="003E450B">
        <w:rPr>
          <w:rFonts w:ascii="Arial" w:hAnsi="Arial" w:cs="Arial"/>
        </w:rPr>
        <w:t xml:space="preserve"> within the service, </w:t>
      </w:r>
      <w:r>
        <w:rPr>
          <w:rFonts w:ascii="Arial" w:hAnsi="Arial" w:cs="Arial"/>
        </w:rPr>
        <w:t>being the trusted adult in the young people’s lives, modelling and guiding young people around positive risk taking, day to managing of the properties.</w:t>
      </w:r>
      <w:r w:rsidRPr="003E450B">
        <w:rPr>
          <w:rFonts w:ascii="Arial" w:hAnsi="Arial" w:cs="Arial"/>
        </w:rPr>
        <w:t xml:space="preserve"> The role will be an opportunity to start your career development</w:t>
      </w:r>
      <w:r>
        <w:rPr>
          <w:rFonts w:ascii="Arial" w:hAnsi="Arial" w:cs="Arial"/>
        </w:rPr>
        <w:t xml:space="preserve"> within homelessness or extend your experience within young people residential services.</w:t>
      </w:r>
    </w:p>
    <w:p w14:paraId="42823C2D" w14:textId="77777777" w:rsidR="005B488F" w:rsidRPr="003E450B" w:rsidRDefault="005B488F" w:rsidP="005B488F">
      <w:pPr>
        <w:rPr>
          <w:rFonts w:ascii="Arial" w:hAnsi="Arial" w:cs="Arial"/>
        </w:rPr>
      </w:pPr>
    </w:p>
    <w:p w14:paraId="194B4F82" w14:textId="77777777" w:rsidR="005B488F" w:rsidRDefault="005B488F" w:rsidP="005B488F">
      <w:pPr>
        <w:rPr>
          <w:rFonts w:ascii="Arial" w:hAnsi="Arial" w:cs="Arial"/>
        </w:rPr>
      </w:pPr>
      <w:r w:rsidRPr="003E450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night support worker</w:t>
      </w:r>
      <w:r w:rsidRPr="003E450B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be the front facing support for young people at night. </w:t>
      </w:r>
      <w:r w:rsidRPr="00104DD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04DDD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the YP and service a </w:t>
      </w:r>
      <w:r w:rsidRPr="00104DDD">
        <w:rPr>
          <w:rFonts w:ascii="Arial" w:hAnsi="Arial" w:cs="Arial"/>
        </w:rPr>
        <w:t xml:space="preserve">waking night-time service. </w:t>
      </w:r>
      <w:r>
        <w:rPr>
          <w:rFonts w:ascii="Arial" w:hAnsi="Arial" w:cs="Arial"/>
        </w:rPr>
        <w:t>The role ensures</w:t>
      </w:r>
      <w:r w:rsidRPr="00104DDD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the </w:t>
      </w:r>
      <w:r w:rsidRPr="00104DDD">
        <w:rPr>
          <w:rFonts w:ascii="Arial" w:hAnsi="Arial" w:cs="Arial"/>
        </w:rPr>
        <w:t>service provide</w:t>
      </w:r>
      <w:r>
        <w:rPr>
          <w:rFonts w:ascii="Arial" w:hAnsi="Arial" w:cs="Arial"/>
        </w:rPr>
        <w:t>s</w:t>
      </w:r>
      <w:r w:rsidRPr="00104DDD">
        <w:rPr>
          <w:rFonts w:ascii="Arial" w:hAnsi="Arial" w:cs="Arial"/>
        </w:rPr>
        <w:t xml:space="preserve"> a safe</w:t>
      </w:r>
      <w:r>
        <w:rPr>
          <w:rFonts w:ascii="Arial" w:hAnsi="Arial" w:cs="Arial"/>
        </w:rPr>
        <w:t>, caring</w:t>
      </w:r>
      <w:r w:rsidRPr="00104DDD">
        <w:rPr>
          <w:rFonts w:ascii="Arial" w:hAnsi="Arial" w:cs="Arial"/>
        </w:rPr>
        <w:t xml:space="preserve"> and welcoming environment to young people whilst monitoring visitors and residents in line with local policy. </w:t>
      </w:r>
      <w:r>
        <w:rPr>
          <w:rFonts w:ascii="Arial" w:hAnsi="Arial" w:cs="Arial"/>
        </w:rPr>
        <w:t>On a night-to-night basis the role will be r</w:t>
      </w:r>
      <w:r w:rsidRPr="00104DDD">
        <w:rPr>
          <w:rFonts w:ascii="Arial" w:hAnsi="Arial" w:cs="Arial"/>
        </w:rPr>
        <w:t xml:space="preserve">esponding to general enquiries from </w:t>
      </w:r>
      <w:r>
        <w:rPr>
          <w:rFonts w:ascii="Arial" w:hAnsi="Arial" w:cs="Arial"/>
        </w:rPr>
        <w:t>YP</w:t>
      </w:r>
      <w:r w:rsidRPr="00104DDD">
        <w:rPr>
          <w:rFonts w:ascii="Arial" w:hAnsi="Arial" w:cs="Arial"/>
        </w:rPr>
        <w:t xml:space="preserve">, visitors and other stakeholders and ensuring that </w:t>
      </w:r>
      <w:r>
        <w:rPr>
          <w:rFonts w:ascii="Arial" w:hAnsi="Arial" w:cs="Arial"/>
        </w:rPr>
        <w:t>community rules</w:t>
      </w:r>
      <w:r w:rsidRPr="00104DDD">
        <w:rPr>
          <w:rFonts w:ascii="Arial" w:hAnsi="Arial" w:cs="Arial"/>
        </w:rPr>
        <w:t xml:space="preserve"> are adhered to in order to safeguard all </w:t>
      </w:r>
      <w:r>
        <w:rPr>
          <w:rFonts w:ascii="Arial" w:hAnsi="Arial" w:cs="Arial"/>
        </w:rPr>
        <w:t>young people.</w:t>
      </w:r>
      <w:r w:rsidRPr="00104D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role will u</w:t>
      </w:r>
      <w:r w:rsidRPr="00104DDD">
        <w:rPr>
          <w:rFonts w:ascii="Arial" w:hAnsi="Arial" w:cs="Arial"/>
        </w:rPr>
        <w:t xml:space="preserve">ndertaking relevant building checks, CCTV monitoring and data recording in line with local and </w:t>
      </w:r>
      <w:proofErr w:type="spellStart"/>
      <w:r w:rsidRPr="00104DDD">
        <w:rPr>
          <w:rFonts w:ascii="Arial" w:hAnsi="Arial" w:cs="Arial"/>
        </w:rPr>
        <w:t>organisational</w:t>
      </w:r>
      <w:proofErr w:type="spellEnd"/>
      <w:r w:rsidRPr="00104DDD">
        <w:rPr>
          <w:rFonts w:ascii="Arial" w:hAnsi="Arial" w:cs="Arial"/>
        </w:rPr>
        <w:t xml:space="preserve"> policy</w:t>
      </w:r>
      <w:r>
        <w:rPr>
          <w:rFonts w:ascii="Arial" w:hAnsi="Arial" w:cs="Arial"/>
        </w:rPr>
        <w:t>. But most importantly, the role will p</w:t>
      </w:r>
      <w:r w:rsidRPr="00104DDD">
        <w:rPr>
          <w:rFonts w:ascii="Arial" w:hAnsi="Arial" w:cs="Arial"/>
        </w:rPr>
        <w:t>rovid</w:t>
      </w:r>
      <w:r>
        <w:rPr>
          <w:rFonts w:ascii="Arial" w:hAnsi="Arial" w:cs="Arial"/>
        </w:rPr>
        <w:t>e</w:t>
      </w:r>
      <w:r w:rsidRPr="00104D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great</w:t>
      </w:r>
      <w:r w:rsidRPr="00104DDD">
        <w:rPr>
          <w:rFonts w:ascii="Arial" w:hAnsi="Arial" w:cs="Arial"/>
        </w:rPr>
        <w:t xml:space="preserve"> support to young people</w:t>
      </w:r>
      <w:r>
        <w:rPr>
          <w:rFonts w:ascii="Arial" w:hAnsi="Arial" w:cs="Arial"/>
        </w:rPr>
        <w:t xml:space="preserve"> through 121 support or group activities (late night cooking sessions or breakfast clubs)</w:t>
      </w:r>
      <w:r w:rsidRPr="00104DDD">
        <w:rPr>
          <w:rFonts w:ascii="Arial" w:hAnsi="Arial" w:cs="Arial"/>
        </w:rPr>
        <w:t xml:space="preserve"> and ensuring that detailed </w:t>
      </w:r>
      <w:r>
        <w:rPr>
          <w:rFonts w:ascii="Arial" w:hAnsi="Arial" w:cs="Arial"/>
        </w:rPr>
        <w:t>record keeping</w:t>
      </w:r>
      <w:r w:rsidRPr="00104DDD">
        <w:rPr>
          <w:rFonts w:ascii="Arial" w:hAnsi="Arial" w:cs="Arial"/>
        </w:rPr>
        <w:t xml:space="preserve"> are provided to day staff.</w:t>
      </w:r>
    </w:p>
    <w:p w14:paraId="7935FACD" w14:textId="77777777" w:rsidR="005B488F" w:rsidRPr="00464F82" w:rsidRDefault="005B488F" w:rsidP="005B488F">
      <w:pPr>
        <w:rPr>
          <w:rFonts w:ascii="Arial" w:hAnsi="Arial" w:cs="Arial"/>
        </w:rPr>
      </w:pPr>
    </w:p>
    <w:p w14:paraId="26E37CBD" w14:textId="77777777" w:rsidR="005B488F" w:rsidRPr="00573726" w:rsidRDefault="005B488F" w:rsidP="005B488F">
      <w:pPr>
        <w:rPr>
          <w:rFonts w:ascii="Arial" w:hAnsi="Arial" w:cs="Arial"/>
          <w:b/>
          <w:bCs/>
        </w:rPr>
      </w:pPr>
      <w:r w:rsidRPr="00131F46">
        <w:rPr>
          <w:rFonts w:ascii="Arial" w:hAnsi="Arial" w:cs="Arial"/>
          <w:b/>
          <w:bCs/>
        </w:rPr>
        <w:t>Key Responsibilities</w:t>
      </w:r>
      <w:r w:rsidRPr="00573726">
        <w:rPr>
          <w:rFonts w:ascii="Arial" w:hAnsi="Arial" w:cs="Arial"/>
          <w:b/>
          <w:bCs/>
        </w:rPr>
        <w:t>:</w:t>
      </w:r>
    </w:p>
    <w:p w14:paraId="003538A7" w14:textId="77777777" w:rsidR="005B488F" w:rsidRDefault="005B488F" w:rsidP="005B488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994702">
        <w:rPr>
          <w:rFonts w:ascii="Arial" w:hAnsi="Arial" w:cs="Arial"/>
          <w:lang w:eastAsia="en-GB"/>
        </w:rPr>
        <w:t xml:space="preserve">Using a </w:t>
      </w:r>
      <w:r>
        <w:rPr>
          <w:rFonts w:ascii="Arial" w:hAnsi="Arial" w:cs="Arial"/>
          <w:lang w:eastAsia="en-GB"/>
        </w:rPr>
        <w:t>Psychologically Informed Environment</w:t>
      </w:r>
      <w:r w:rsidRPr="00994702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(PIE) framework</w:t>
      </w:r>
      <w:r w:rsidRPr="00994702">
        <w:rPr>
          <w:rFonts w:ascii="Arial" w:hAnsi="Arial" w:cs="Arial"/>
          <w:lang w:eastAsia="en-GB"/>
        </w:rPr>
        <w:t xml:space="preserve"> and Trauma-Informed </w:t>
      </w:r>
      <w:r>
        <w:rPr>
          <w:rFonts w:ascii="Arial" w:hAnsi="Arial" w:cs="Arial"/>
          <w:lang w:eastAsia="en-GB"/>
        </w:rPr>
        <w:t>A</w:t>
      </w:r>
      <w:r w:rsidRPr="00994702">
        <w:rPr>
          <w:rFonts w:ascii="Arial" w:hAnsi="Arial" w:cs="Arial"/>
          <w:lang w:eastAsia="en-GB"/>
        </w:rPr>
        <w:t>pproach</w:t>
      </w:r>
      <w:r>
        <w:rPr>
          <w:rFonts w:ascii="Arial" w:hAnsi="Arial" w:cs="Arial"/>
          <w:lang w:eastAsia="en-GB"/>
        </w:rPr>
        <w:t xml:space="preserve"> (TIA) to enable</w:t>
      </w:r>
      <w:r w:rsidRPr="00994702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a holistic and person-</w:t>
      </w:r>
      <w:proofErr w:type="spellStart"/>
      <w:r>
        <w:rPr>
          <w:rFonts w:ascii="Arial" w:hAnsi="Arial" w:cs="Arial"/>
          <w:lang w:eastAsia="en-GB"/>
        </w:rPr>
        <w:t>centred</w:t>
      </w:r>
      <w:proofErr w:type="spellEnd"/>
      <w:r>
        <w:rPr>
          <w:rFonts w:ascii="Arial" w:hAnsi="Arial" w:cs="Arial"/>
          <w:lang w:eastAsia="en-GB"/>
        </w:rPr>
        <w:t xml:space="preserve"> support to the young people.</w:t>
      </w:r>
    </w:p>
    <w:p w14:paraId="14CB17EB" w14:textId="77777777" w:rsidR="005B488F" w:rsidRDefault="005B488F" w:rsidP="005B488F">
      <w:pPr>
        <w:pStyle w:val="ListParagraph"/>
        <w:rPr>
          <w:rFonts w:ascii="Arial" w:hAnsi="Arial" w:cs="Arial"/>
          <w:lang w:eastAsia="en-GB"/>
        </w:rPr>
      </w:pPr>
    </w:p>
    <w:p w14:paraId="4E613D28" w14:textId="77777777" w:rsidR="005B488F" w:rsidRDefault="005B488F" w:rsidP="005B488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BF2CDF">
        <w:rPr>
          <w:rFonts w:ascii="Arial" w:hAnsi="Arial" w:cs="Arial"/>
          <w:lang w:eastAsia="en-GB"/>
        </w:rPr>
        <w:t>Model a kind, positive, persistent, proactive manner to secure meaningful engagement with young people to bring about sustained outcomes for them; ensuring the team</w:t>
      </w:r>
      <w:r>
        <w:rPr>
          <w:rFonts w:ascii="Arial" w:hAnsi="Arial" w:cs="Arial"/>
          <w:lang w:eastAsia="en-GB"/>
        </w:rPr>
        <w:t xml:space="preserve"> you work with</w:t>
      </w:r>
      <w:r w:rsidRPr="00BF2CDF">
        <w:rPr>
          <w:rFonts w:ascii="Arial" w:hAnsi="Arial" w:cs="Arial"/>
          <w:lang w:eastAsia="en-GB"/>
        </w:rPr>
        <w:t xml:space="preserve"> are safe </w:t>
      </w:r>
      <w:r>
        <w:rPr>
          <w:rFonts w:ascii="Arial" w:hAnsi="Arial" w:cs="Arial"/>
          <w:lang w:eastAsia="en-GB"/>
        </w:rPr>
        <w:t xml:space="preserve">and </w:t>
      </w:r>
      <w:r w:rsidRPr="00BF2CDF">
        <w:rPr>
          <w:rFonts w:ascii="Arial" w:hAnsi="Arial" w:cs="Arial"/>
          <w:lang w:eastAsia="en-GB"/>
        </w:rPr>
        <w:t>the young pe</w:t>
      </w:r>
      <w:r>
        <w:rPr>
          <w:rFonts w:ascii="Arial" w:hAnsi="Arial" w:cs="Arial"/>
          <w:lang w:eastAsia="en-GB"/>
        </w:rPr>
        <w:t>ople have a</w:t>
      </w:r>
      <w:r w:rsidRPr="00BF2CDF">
        <w:rPr>
          <w:rFonts w:ascii="Arial" w:hAnsi="Arial" w:cs="Arial"/>
          <w:lang w:eastAsia="en-GB"/>
        </w:rPr>
        <w:t xml:space="preserve"> trusted </w:t>
      </w:r>
      <w:r>
        <w:rPr>
          <w:rFonts w:ascii="Arial" w:hAnsi="Arial" w:cs="Arial"/>
          <w:lang w:eastAsia="en-GB"/>
        </w:rPr>
        <w:t xml:space="preserve">safe </w:t>
      </w:r>
      <w:r w:rsidRPr="00BF2CDF">
        <w:rPr>
          <w:rFonts w:ascii="Arial" w:hAnsi="Arial" w:cs="Arial"/>
          <w:lang w:eastAsia="en-GB"/>
        </w:rPr>
        <w:t xml:space="preserve">adult in </w:t>
      </w:r>
      <w:r>
        <w:rPr>
          <w:rFonts w:ascii="Arial" w:hAnsi="Arial" w:cs="Arial"/>
          <w:lang w:eastAsia="en-GB"/>
        </w:rPr>
        <w:t xml:space="preserve">their </w:t>
      </w:r>
      <w:r w:rsidRPr="00BF2CDF">
        <w:rPr>
          <w:rFonts w:ascii="Arial" w:hAnsi="Arial" w:cs="Arial"/>
          <w:lang w:eastAsia="en-GB"/>
        </w:rPr>
        <w:t>life.</w:t>
      </w:r>
    </w:p>
    <w:p w14:paraId="037404E1" w14:textId="77777777" w:rsidR="005B488F" w:rsidRPr="00BF2CDF" w:rsidRDefault="005B488F" w:rsidP="005B488F">
      <w:pPr>
        <w:pStyle w:val="ListParagraph"/>
        <w:rPr>
          <w:rFonts w:ascii="Arial" w:hAnsi="Arial" w:cs="Arial"/>
          <w:lang w:eastAsia="en-GB"/>
        </w:rPr>
      </w:pPr>
    </w:p>
    <w:p w14:paraId="14EBCD29" w14:textId="77777777" w:rsidR="005B488F" w:rsidRPr="00BF2CDF" w:rsidRDefault="005B488F" w:rsidP="005B488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BF2CDF">
        <w:rPr>
          <w:rFonts w:ascii="Arial" w:hAnsi="Arial" w:cs="Arial"/>
          <w:lang w:eastAsia="en-GB"/>
        </w:rPr>
        <w:t xml:space="preserve">To </w:t>
      </w:r>
      <w:r>
        <w:rPr>
          <w:rFonts w:ascii="Arial" w:hAnsi="Arial" w:cs="Arial"/>
          <w:lang w:eastAsia="en-GB"/>
        </w:rPr>
        <w:t xml:space="preserve">manage your </w:t>
      </w:r>
      <w:r w:rsidRPr="00BF2CDF">
        <w:rPr>
          <w:rFonts w:ascii="Arial" w:hAnsi="Arial" w:cs="Arial"/>
          <w:lang w:eastAsia="en-GB"/>
        </w:rPr>
        <w:t>own caseload</w:t>
      </w:r>
      <w:r>
        <w:rPr>
          <w:rFonts w:ascii="Arial" w:hAnsi="Arial" w:cs="Arial"/>
          <w:lang w:eastAsia="en-GB"/>
        </w:rPr>
        <w:t xml:space="preserve"> and record information on the client management System </w:t>
      </w:r>
      <w:proofErr w:type="spellStart"/>
      <w:r>
        <w:rPr>
          <w:rFonts w:ascii="Arial" w:hAnsi="Arial" w:cs="Arial"/>
          <w:lang w:eastAsia="en-GB"/>
        </w:rPr>
        <w:t>InForm</w:t>
      </w:r>
      <w:proofErr w:type="spellEnd"/>
      <w:r w:rsidRPr="00BF2CDF">
        <w:rPr>
          <w:rFonts w:ascii="Arial" w:hAnsi="Arial" w:cs="Arial"/>
          <w:lang w:eastAsia="en-GB"/>
        </w:rPr>
        <w:t>. To ensure the following process</w:t>
      </w:r>
      <w:r>
        <w:rPr>
          <w:rFonts w:ascii="Arial" w:hAnsi="Arial" w:cs="Arial"/>
          <w:lang w:eastAsia="en-GB"/>
        </w:rPr>
        <w:t>es are maintain and excelled</w:t>
      </w:r>
      <w:r w:rsidRPr="00BF2CDF">
        <w:rPr>
          <w:rFonts w:ascii="Arial" w:hAnsi="Arial" w:cs="Arial"/>
          <w:lang w:eastAsia="en-GB"/>
        </w:rPr>
        <w:t xml:space="preserve">: </w:t>
      </w:r>
    </w:p>
    <w:p w14:paraId="352A51D2" w14:textId="77777777" w:rsidR="005B488F" w:rsidRPr="00BF2CDF" w:rsidRDefault="005B488F" w:rsidP="005B488F">
      <w:pPr>
        <w:pStyle w:val="ListParagraph"/>
        <w:rPr>
          <w:rFonts w:ascii="Arial" w:hAnsi="Arial" w:cs="Arial"/>
          <w:lang w:eastAsia="en-GB"/>
        </w:rPr>
      </w:pPr>
    </w:p>
    <w:p w14:paraId="3391BA69" w14:textId="77777777" w:rsidR="005B488F" w:rsidRPr="003F681D" w:rsidRDefault="005B488F" w:rsidP="005B488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3F681D">
        <w:rPr>
          <w:rFonts w:ascii="Arial" w:hAnsi="Arial" w:cs="Arial"/>
          <w:lang w:eastAsia="en-GB"/>
        </w:rPr>
        <w:t>Produce an individual holistic support</w:t>
      </w:r>
      <w:r>
        <w:rPr>
          <w:rFonts w:ascii="Arial" w:hAnsi="Arial" w:cs="Arial"/>
          <w:lang w:eastAsia="en-GB"/>
        </w:rPr>
        <w:t xml:space="preserve"> and risk assessment, in line with our support model,</w:t>
      </w:r>
      <w:r w:rsidRPr="003F681D">
        <w:rPr>
          <w:rFonts w:ascii="Arial" w:hAnsi="Arial" w:cs="Arial"/>
          <w:lang w:eastAsia="en-GB"/>
        </w:rPr>
        <w:t xml:space="preserve"> incorporating the views of the young people</w:t>
      </w:r>
      <w:r>
        <w:rPr>
          <w:rFonts w:ascii="Arial" w:hAnsi="Arial" w:cs="Arial"/>
          <w:lang w:eastAsia="en-GB"/>
        </w:rPr>
        <w:t>.</w:t>
      </w:r>
    </w:p>
    <w:p w14:paraId="78A90ECE" w14:textId="77777777" w:rsidR="005B488F" w:rsidRPr="00BF2CDF" w:rsidRDefault="005B488F" w:rsidP="005B488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BF2CDF">
        <w:rPr>
          <w:rFonts w:ascii="Arial" w:hAnsi="Arial" w:cs="Arial"/>
          <w:lang w:eastAsia="en-GB"/>
        </w:rPr>
        <w:t>To work with clients and colleagues to create a Psychologically Informed Environment (PIE) that promotes health and wellbeing.</w:t>
      </w:r>
    </w:p>
    <w:p w14:paraId="08A9EBAD" w14:textId="77777777" w:rsidR="005B488F" w:rsidRPr="00BF2CDF" w:rsidRDefault="005B488F" w:rsidP="005B488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BF2CDF">
        <w:rPr>
          <w:rFonts w:ascii="Arial" w:hAnsi="Arial" w:cs="Arial"/>
          <w:lang w:eastAsia="en-GB"/>
        </w:rPr>
        <w:lastRenderedPageBreak/>
        <w:t xml:space="preserve">Ensure that the voice of the </w:t>
      </w:r>
      <w:r w:rsidRPr="00263025">
        <w:rPr>
          <w:rFonts w:ascii="Arial" w:hAnsi="Arial" w:cs="Arial"/>
          <w:lang w:eastAsia="en-GB"/>
        </w:rPr>
        <w:t>YP</w:t>
      </w:r>
      <w:r w:rsidRPr="00BF2CDF">
        <w:rPr>
          <w:rFonts w:ascii="Arial" w:hAnsi="Arial" w:cs="Arial"/>
          <w:lang w:eastAsia="en-GB"/>
        </w:rPr>
        <w:t xml:space="preserve"> is heard in all aspects of the case management process and is articulated to all partners involved.</w:t>
      </w:r>
    </w:p>
    <w:p w14:paraId="79C3029E" w14:textId="77777777" w:rsidR="005B488F" w:rsidRPr="00BF2CDF" w:rsidRDefault="005B488F" w:rsidP="005B488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support the team leader to</w:t>
      </w:r>
      <w:r w:rsidRPr="00BF2CDF">
        <w:rPr>
          <w:rFonts w:ascii="Arial" w:hAnsi="Arial" w:cs="Arial"/>
          <w:lang w:eastAsia="en-GB"/>
        </w:rPr>
        <w:t xml:space="preserve"> maintain detailed case file audits with properly documented correspondence and evidence of decision-making processes and statutory safeguarding actions.</w:t>
      </w:r>
    </w:p>
    <w:p w14:paraId="49485F22" w14:textId="77777777" w:rsidR="005B488F" w:rsidRPr="00BF2CDF" w:rsidRDefault="005B488F" w:rsidP="005B488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</w:t>
      </w:r>
      <w:r w:rsidRPr="00BF2CDF">
        <w:rPr>
          <w:rFonts w:ascii="Arial" w:hAnsi="Arial" w:cs="Arial"/>
          <w:lang w:eastAsia="en-GB"/>
        </w:rPr>
        <w:t xml:space="preserve">acilitate case reviews quarterly with </w:t>
      </w:r>
      <w:r>
        <w:rPr>
          <w:rFonts w:ascii="Arial" w:hAnsi="Arial" w:cs="Arial"/>
          <w:lang w:eastAsia="en-GB"/>
        </w:rPr>
        <w:t>yourselves as the support workers, team leader</w:t>
      </w:r>
      <w:r w:rsidRPr="00BF2CDF">
        <w:rPr>
          <w:rFonts w:ascii="Arial" w:hAnsi="Arial" w:cs="Arial"/>
          <w:lang w:eastAsia="en-GB"/>
        </w:rPr>
        <w:t xml:space="preserve">, </w:t>
      </w:r>
      <w:r>
        <w:rPr>
          <w:rFonts w:ascii="Arial" w:hAnsi="Arial" w:cs="Arial"/>
          <w:lang w:eastAsia="en-GB"/>
        </w:rPr>
        <w:t>YP</w:t>
      </w:r>
      <w:r w:rsidRPr="00BF2CDF">
        <w:rPr>
          <w:rFonts w:ascii="Arial" w:hAnsi="Arial" w:cs="Arial"/>
          <w:lang w:eastAsia="en-GB"/>
        </w:rPr>
        <w:t xml:space="preserve"> and all professionals linked to their support.</w:t>
      </w:r>
    </w:p>
    <w:p w14:paraId="78767F61" w14:textId="77777777" w:rsidR="005B488F" w:rsidRDefault="005B488F" w:rsidP="005B488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Ensure your practice and that of your team work within our trauma-informed approach and strengths-based model.</w:t>
      </w:r>
    </w:p>
    <w:p w14:paraId="750198E2" w14:textId="77777777" w:rsidR="005B488F" w:rsidRDefault="005B488F" w:rsidP="005B488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Support the team leader in managing and coordinating all referrals from the WSCC Placement Team – using TIA and not be risk adverse.</w:t>
      </w:r>
    </w:p>
    <w:p w14:paraId="5952FEA0" w14:textId="77777777" w:rsidR="005B488F" w:rsidRPr="00BF2CDF" w:rsidRDefault="005B488F" w:rsidP="005B488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Ensure the YP are invested and working on their Life Skills </w:t>
      </w:r>
      <w:proofErr w:type="spellStart"/>
      <w:r>
        <w:rPr>
          <w:rFonts w:ascii="Arial" w:hAnsi="Arial" w:cs="Arial"/>
          <w:lang w:eastAsia="en-GB"/>
        </w:rPr>
        <w:t>Programme</w:t>
      </w:r>
      <w:proofErr w:type="spellEnd"/>
      <w:r>
        <w:rPr>
          <w:rFonts w:ascii="Arial" w:hAnsi="Arial" w:cs="Arial"/>
          <w:lang w:eastAsia="en-GB"/>
        </w:rPr>
        <w:t xml:space="preserve"> to gain independence.</w:t>
      </w:r>
    </w:p>
    <w:p w14:paraId="5FFF28F3" w14:textId="77777777" w:rsidR="005B488F" w:rsidRPr="00BF2CDF" w:rsidRDefault="005B488F" w:rsidP="005B488F">
      <w:pPr>
        <w:pStyle w:val="ListParagraph"/>
        <w:rPr>
          <w:rFonts w:ascii="Arial" w:hAnsi="Arial" w:cs="Arial"/>
          <w:lang w:eastAsia="en-GB"/>
        </w:rPr>
      </w:pPr>
    </w:p>
    <w:p w14:paraId="5AD2D089" w14:textId="77777777" w:rsidR="005B488F" w:rsidRPr="00AE61C2" w:rsidRDefault="005B488F" w:rsidP="005B488F">
      <w:pPr>
        <w:pStyle w:val="ListParagraph"/>
        <w:rPr>
          <w:rFonts w:ascii="Arial" w:hAnsi="Arial" w:cs="Arial"/>
          <w:lang w:eastAsia="en-GB"/>
        </w:rPr>
      </w:pPr>
    </w:p>
    <w:p w14:paraId="649704F0" w14:textId="77777777" w:rsidR="005B488F" w:rsidRPr="00627CAB" w:rsidRDefault="005B488F" w:rsidP="005B488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627CAB">
        <w:rPr>
          <w:rFonts w:ascii="Arial" w:hAnsi="Arial" w:cs="Arial"/>
          <w:lang w:eastAsia="en-GB"/>
        </w:rPr>
        <w:t>Be on-site and available</w:t>
      </w:r>
      <w:r>
        <w:rPr>
          <w:rFonts w:ascii="Arial" w:hAnsi="Arial" w:cs="Arial"/>
          <w:lang w:eastAsia="en-GB"/>
        </w:rPr>
        <w:t xml:space="preserve"> as per the </w:t>
      </w:r>
      <w:proofErr w:type="spellStart"/>
      <w:r>
        <w:rPr>
          <w:rFonts w:ascii="Arial" w:hAnsi="Arial" w:cs="Arial"/>
          <w:lang w:eastAsia="en-GB"/>
        </w:rPr>
        <w:t>rota</w:t>
      </w:r>
      <w:proofErr w:type="spellEnd"/>
      <w:r w:rsidRPr="00627CAB">
        <w:rPr>
          <w:rFonts w:ascii="Arial" w:hAnsi="Arial" w:cs="Arial"/>
          <w:lang w:eastAsia="en-GB"/>
        </w:rPr>
        <w:t xml:space="preserve">, ensuring opportunity for regular communication and support with </w:t>
      </w:r>
      <w:r>
        <w:rPr>
          <w:rFonts w:ascii="Arial" w:hAnsi="Arial" w:cs="Arial"/>
          <w:lang w:eastAsia="en-GB"/>
        </w:rPr>
        <w:t>the YP</w:t>
      </w:r>
      <w:r w:rsidRPr="00627CAB">
        <w:rPr>
          <w:rFonts w:ascii="Arial" w:hAnsi="Arial" w:cs="Arial"/>
          <w:lang w:eastAsia="en-GB"/>
        </w:rPr>
        <w:t xml:space="preserve"> and team</w:t>
      </w:r>
      <w:r>
        <w:rPr>
          <w:rFonts w:ascii="Arial" w:hAnsi="Arial" w:cs="Arial"/>
          <w:lang w:eastAsia="en-GB"/>
        </w:rPr>
        <w:t xml:space="preserve"> members</w:t>
      </w:r>
      <w:r w:rsidRPr="00627CAB">
        <w:rPr>
          <w:rFonts w:ascii="Arial" w:hAnsi="Arial" w:cs="Arial"/>
          <w:lang w:eastAsia="en-GB"/>
        </w:rPr>
        <w:t xml:space="preserve"> – model with the team in building positive and supportive relationships</w:t>
      </w:r>
      <w:r>
        <w:rPr>
          <w:rFonts w:ascii="Arial" w:hAnsi="Arial" w:cs="Arial"/>
          <w:lang w:eastAsia="en-GB"/>
        </w:rPr>
        <w:t xml:space="preserve"> with the YP</w:t>
      </w:r>
      <w:r w:rsidRPr="00627CAB">
        <w:rPr>
          <w:rFonts w:ascii="Arial" w:hAnsi="Arial" w:cs="Arial"/>
          <w:lang w:eastAsia="en-GB"/>
        </w:rPr>
        <w:t xml:space="preserve">, based on PIE framework that has been identified as crucial for sustaining better mental health and reduce incidents. </w:t>
      </w:r>
    </w:p>
    <w:p w14:paraId="10A55DFB" w14:textId="77777777" w:rsidR="005B488F" w:rsidRPr="00627CAB" w:rsidRDefault="005B488F" w:rsidP="005B488F">
      <w:pPr>
        <w:pStyle w:val="ListParagraph"/>
        <w:rPr>
          <w:rFonts w:ascii="Arial" w:hAnsi="Arial" w:cs="Arial"/>
          <w:lang w:eastAsia="en-GB"/>
        </w:rPr>
      </w:pPr>
    </w:p>
    <w:p w14:paraId="33132427" w14:textId="77777777" w:rsidR="005B488F" w:rsidRPr="00627CAB" w:rsidRDefault="005B488F" w:rsidP="005B488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627CAB">
        <w:rPr>
          <w:rFonts w:ascii="Arial" w:hAnsi="Arial" w:cs="Arial"/>
          <w:lang w:eastAsia="en-GB"/>
        </w:rPr>
        <w:t xml:space="preserve">Role model and be a proponent of ‘Unconditional Positive Regard” to our </w:t>
      </w:r>
      <w:r>
        <w:rPr>
          <w:rFonts w:ascii="Arial" w:hAnsi="Arial" w:cs="Arial"/>
          <w:lang w:eastAsia="en-GB"/>
        </w:rPr>
        <w:t>YP</w:t>
      </w:r>
      <w:r w:rsidRPr="00627CAB">
        <w:rPr>
          <w:rFonts w:ascii="Arial" w:hAnsi="Arial" w:cs="Arial"/>
          <w:lang w:eastAsia="en-GB"/>
        </w:rPr>
        <w:t xml:space="preserve"> and have a ‘never give up approach’ to supporting our </w:t>
      </w:r>
      <w:r>
        <w:rPr>
          <w:rFonts w:ascii="Arial" w:hAnsi="Arial" w:cs="Arial"/>
          <w:lang w:eastAsia="en-GB"/>
        </w:rPr>
        <w:t>YP</w:t>
      </w:r>
      <w:r w:rsidRPr="00627CAB">
        <w:rPr>
          <w:rFonts w:ascii="Arial" w:hAnsi="Arial" w:cs="Arial"/>
          <w:lang w:eastAsia="en-GB"/>
        </w:rPr>
        <w:t xml:space="preserve"> – especially important during incident management</w:t>
      </w:r>
      <w:r>
        <w:rPr>
          <w:rFonts w:ascii="Arial" w:hAnsi="Arial" w:cs="Arial"/>
          <w:lang w:eastAsia="en-GB"/>
        </w:rPr>
        <w:t xml:space="preserve"> and at night.</w:t>
      </w:r>
    </w:p>
    <w:p w14:paraId="005EA7F7" w14:textId="77777777" w:rsidR="005B488F" w:rsidRPr="00627CAB" w:rsidRDefault="005B488F" w:rsidP="005B488F">
      <w:pPr>
        <w:pStyle w:val="ListParagraph"/>
        <w:rPr>
          <w:rFonts w:ascii="Arial" w:hAnsi="Arial" w:cs="Arial"/>
          <w:lang w:eastAsia="en-GB"/>
        </w:rPr>
      </w:pPr>
    </w:p>
    <w:p w14:paraId="4A5E6042" w14:textId="77777777" w:rsidR="005B488F" w:rsidRPr="00627CAB" w:rsidRDefault="005B488F" w:rsidP="005B488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627CAB">
        <w:rPr>
          <w:rFonts w:ascii="Arial" w:hAnsi="Arial" w:cs="Arial"/>
          <w:lang w:eastAsia="en-GB"/>
        </w:rPr>
        <w:t xml:space="preserve">Assisting the </w:t>
      </w:r>
      <w:r>
        <w:rPr>
          <w:rFonts w:ascii="Arial" w:hAnsi="Arial" w:cs="Arial"/>
          <w:lang w:eastAsia="en-GB"/>
        </w:rPr>
        <w:t>team leader</w:t>
      </w:r>
      <w:r w:rsidRPr="00627CAB">
        <w:rPr>
          <w:rFonts w:ascii="Arial" w:hAnsi="Arial" w:cs="Arial"/>
          <w:lang w:eastAsia="en-GB"/>
        </w:rPr>
        <w:t xml:space="preserve"> to deliver effective services</w:t>
      </w:r>
    </w:p>
    <w:p w14:paraId="219FA04B" w14:textId="77777777" w:rsidR="005B488F" w:rsidRPr="00627CAB" w:rsidRDefault="005B488F" w:rsidP="005B488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627CAB">
        <w:rPr>
          <w:rFonts w:ascii="Arial" w:hAnsi="Arial" w:cs="Arial"/>
          <w:lang w:eastAsia="en-GB"/>
        </w:rPr>
        <w:t xml:space="preserve">To maintain </w:t>
      </w:r>
      <w:proofErr w:type="spellStart"/>
      <w:r w:rsidRPr="00627CAB">
        <w:rPr>
          <w:rFonts w:ascii="Arial" w:hAnsi="Arial" w:cs="Arial"/>
          <w:lang w:eastAsia="en-GB"/>
        </w:rPr>
        <w:t>Stonepillow</w:t>
      </w:r>
      <w:proofErr w:type="spellEnd"/>
      <w:r w:rsidRPr="00627CAB">
        <w:rPr>
          <w:rFonts w:ascii="Arial" w:hAnsi="Arial" w:cs="Arial"/>
          <w:lang w:eastAsia="en-GB"/>
        </w:rPr>
        <w:t xml:space="preserve"> systems, procedures and structures of the accommodation service in line with contractual obligations and model of support that is offered by </w:t>
      </w:r>
      <w:proofErr w:type="spellStart"/>
      <w:r w:rsidRPr="00627CAB">
        <w:rPr>
          <w:rFonts w:ascii="Arial" w:hAnsi="Arial" w:cs="Arial"/>
          <w:lang w:eastAsia="en-GB"/>
        </w:rPr>
        <w:t>Stonepillow</w:t>
      </w:r>
      <w:proofErr w:type="spellEnd"/>
      <w:r w:rsidRPr="00627CAB">
        <w:rPr>
          <w:rFonts w:ascii="Arial" w:hAnsi="Arial" w:cs="Arial"/>
          <w:lang w:eastAsia="en-GB"/>
        </w:rPr>
        <w:t>.</w:t>
      </w:r>
    </w:p>
    <w:p w14:paraId="03D516B8" w14:textId="77777777" w:rsidR="005B488F" w:rsidRPr="00627CAB" w:rsidRDefault="005B488F" w:rsidP="005B488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627CAB">
        <w:rPr>
          <w:rFonts w:ascii="Arial" w:hAnsi="Arial" w:cs="Arial"/>
          <w:lang w:eastAsia="en-GB"/>
        </w:rPr>
        <w:t>Work positively and collaboratively with other managers/departments and actively contribute to the implementation and delivery of services</w:t>
      </w:r>
    </w:p>
    <w:p w14:paraId="20D55089" w14:textId="77777777" w:rsidR="005B488F" w:rsidRPr="00627CAB" w:rsidRDefault="005B488F" w:rsidP="005B488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Support</w:t>
      </w:r>
      <w:r w:rsidRPr="00627CAB">
        <w:rPr>
          <w:rFonts w:ascii="Arial" w:hAnsi="Arial" w:cs="Arial"/>
          <w:lang w:eastAsia="en-GB"/>
        </w:rPr>
        <w:t xml:space="preserve"> the new service regarding the procedures of processing of referrals, assessments, booking in and out processes.</w:t>
      </w:r>
    </w:p>
    <w:p w14:paraId="327F5A62" w14:textId="77777777" w:rsidR="005B488F" w:rsidRDefault="005B488F" w:rsidP="005B488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Be active</w:t>
      </w:r>
      <w:r w:rsidRPr="00627CAB">
        <w:rPr>
          <w:rFonts w:ascii="Arial" w:hAnsi="Arial" w:cs="Arial"/>
          <w:lang w:eastAsia="en-GB"/>
        </w:rPr>
        <w:t xml:space="preserve"> in trauma-informed approach in incident management </w:t>
      </w:r>
      <w:r>
        <w:rPr>
          <w:rFonts w:ascii="Arial" w:hAnsi="Arial" w:cs="Arial"/>
          <w:lang w:eastAsia="en-GB"/>
        </w:rPr>
        <w:t>as an individual and as part of a</w:t>
      </w:r>
      <w:r w:rsidRPr="00627CAB">
        <w:rPr>
          <w:rFonts w:ascii="Arial" w:hAnsi="Arial" w:cs="Arial"/>
          <w:lang w:eastAsia="en-GB"/>
        </w:rPr>
        <w:t xml:space="preserve"> team to only escalate the incident to </w:t>
      </w:r>
      <w:r>
        <w:rPr>
          <w:rFonts w:ascii="Arial" w:hAnsi="Arial" w:cs="Arial"/>
          <w:lang w:eastAsia="en-GB"/>
        </w:rPr>
        <w:t>Deputy Head of Operations</w:t>
      </w:r>
      <w:r w:rsidRPr="00627CAB">
        <w:rPr>
          <w:rFonts w:ascii="Arial" w:hAnsi="Arial" w:cs="Arial"/>
          <w:lang w:eastAsia="en-GB"/>
        </w:rPr>
        <w:t xml:space="preserve"> if the</w:t>
      </w:r>
      <w:r>
        <w:rPr>
          <w:rFonts w:ascii="Arial" w:hAnsi="Arial" w:cs="Arial"/>
          <w:lang w:eastAsia="en-GB"/>
        </w:rPr>
        <w:t xml:space="preserve"> YP</w:t>
      </w:r>
      <w:r w:rsidRPr="00627CAB">
        <w:rPr>
          <w:rFonts w:ascii="Arial" w:hAnsi="Arial" w:cs="Arial"/>
          <w:lang w:eastAsia="en-GB"/>
        </w:rPr>
        <w:t xml:space="preserve"> puts their housing at risk.</w:t>
      </w:r>
    </w:p>
    <w:p w14:paraId="5ABB276F" w14:textId="77777777" w:rsidR="005B488F" w:rsidRPr="00627CAB" w:rsidRDefault="005B488F" w:rsidP="005B488F">
      <w:pPr>
        <w:pStyle w:val="ListParagraph"/>
        <w:ind w:left="1440"/>
        <w:rPr>
          <w:rFonts w:ascii="Arial" w:hAnsi="Arial" w:cs="Arial"/>
          <w:lang w:eastAsia="en-GB"/>
        </w:rPr>
      </w:pPr>
    </w:p>
    <w:p w14:paraId="58E4B240" w14:textId="77777777" w:rsidR="005B488F" w:rsidRPr="00627CAB" w:rsidRDefault="005B488F" w:rsidP="005B488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627CAB">
        <w:rPr>
          <w:rFonts w:ascii="Arial" w:hAnsi="Arial" w:cs="Arial"/>
          <w:lang w:eastAsia="en-GB"/>
        </w:rPr>
        <w:t xml:space="preserve">Supporting </w:t>
      </w:r>
      <w:r>
        <w:rPr>
          <w:rFonts w:ascii="Arial" w:hAnsi="Arial" w:cs="Arial"/>
          <w:lang w:eastAsia="en-GB"/>
        </w:rPr>
        <w:t xml:space="preserve">development within the role </w:t>
      </w:r>
      <w:r w:rsidRPr="00627CAB">
        <w:rPr>
          <w:rFonts w:ascii="Arial" w:hAnsi="Arial" w:cs="Arial"/>
          <w:lang w:eastAsia="en-GB"/>
        </w:rPr>
        <w:t>and team dynamics</w:t>
      </w:r>
    </w:p>
    <w:p w14:paraId="589734CA" w14:textId="77777777" w:rsidR="005B488F" w:rsidRPr="00627CAB" w:rsidRDefault="005B488F" w:rsidP="005B488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627CAB">
        <w:rPr>
          <w:rFonts w:ascii="Arial" w:hAnsi="Arial" w:cs="Arial"/>
          <w:lang w:eastAsia="en-GB"/>
        </w:rPr>
        <w:t xml:space="preserve">Ensure </w:t>
      </w:r>
      <w:r>
        <w:rPr>
          <w:rFonts w:ascii="Arial" w:hAnsi="Arial" w:cs="Arial"/>
          <w:lang w:eastAsia="en-GB"/>
        </w:rPr>
        <w:t>you access and action training</w:t>
      </w:r>
      <w:r w:rsidRPr="00627CAB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to </w:t>
      </w:r>
      <w:r w:rsidRPr="00627CAB">
        <w:rPr>
          <w:rFonts w:ascii="Arial" w:hAnsi="Arial" w:cs="Arial"/>
          <w:lang w:eastAsia="en-GB"/>
        </w:rPr>
        <w:t>support</w:t>
      </w:r>
      <w:r>
        <w:rPr>
          <w:rFonts w:ascii="Arial" w:hAnsi="Arial" w:cs="Arial"/>
          <w:lang w:eastAsia="en-GB"/>
        </w:rPr>
        <w:t xml:space="preserve"> the</w:t>
      </w:r>
      <w:r w:rsidRPr="00627CAB">
        <w:rPr>
          <w:rFonts w:ascii="Arial" w:hAnsi="Arial" w:cs="Arial"/>
          <w:lang w:eastAsia="en-GB"/>
        </w:rPr>
        <w:t xml:space="preserve"> to work </w:t>
      </w:r>
      <w:r>
        <w:rPr>
          <w:rFonts w:ascii="Arial" w:hAnsi="Arial" w:cs="Arial"/>
          <w:lang w:eastAsia="en-GB"/>
        </w:rPr>
        <w:t xml:space="preserve">and </w:t>
      </w:r>
      <w:r w:rsidRPr="00627CAB">
        <w:rPr>
          <w:rFonts w:ascii="Arial" w:hAnsi="Arial" w:cs="Arial"/>
          <w:lang w:eastAsia="en-GB"/>
        </w:rPr>
        <w:t>to full potential and are safe in their practice</w:t>
      </w:r>
    </w:p>
    <w:p w14:paraId="3BD106AB" w14:textId="77777777" w:rsidR="005B488F" w:rsidRPr="00627CAB" w:rsidRDefault="005B488F" w:rsidP="005B488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Attend </w:t>
      </w:r>
      <w:r w:rsidRPr="00627CAB">
        <w:rPr>
          <w:rFonts w:ascii="Arial" w:hAnsi="Arial" w:cs="Arial"/>
          <w:lang w:eastAsia="en-GB"/>
        </w:rPr>
        <w:t xml:space="preserve">regular staff supervision and team meetings in line with </w:t>
      </w:r>
      <w:proofErr w:type="spellStart"/>
      <w:r w:rsidRPr="00627CAB">
        <w:rPr>
          <w:rFonts w:ascii="Arial" w:hAnsi="Arial" w:cs="Arial"/>
          <w:lang w:eastAsia="en-GB"/>
        </w:rPr>
        <w:t>Stonepillow</w:t>
      </w:r>
      <w:proofErr w:type="spellEnd"/>
      <w:r w:rsidRPr="00627CAB">
        <w:rPr>
          <w:rFonts w:ascii="Arial" w:hAnsi="Arial" w:cs="Arial"/>
          <w:lang w:eastAsia="en-GB"/>
        </w:rPr>
        <w:t xml:space="preserve"> good practice and policy and procedure</w:t>
      </w:r>
    </w:p>
    <w:p w14:paraId="5CF9AD6E" w14:textId="77777777" w:rsidR="005B488F" w:rsidRPr="00627CAB" w:rsidRDefault="005B488F" w:rsidP="005B488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627CAB">
        <w:rPr>
          <w:rFonts w:ascii="Arial" w:hAnsi="Arial" w:cs="Arial"/>
          <w:lang w:eastAsia="en-GB"/>
        </w:rPr>
        <w:t>Develop a strong team spirit to provide a cohesive and consistent service</w:t>
      </w:r>
    </w:p>
    <w:p w14:paraId="717F3098" w14:textId="77777777" w:rsidR="005B488F" w:rsidRPr="00627CAB" w:rsidRDefault="005B488F" w:rsidP="005B488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627CAB">
        <w:rPr>
          <w:rFonts w:ascii="Arial" w:hAnsi="Arial" w:cs="Arial"/>
          <w:lang w:eastAsia="en-GB"/>
        </w:rPr>
        <w:t>Foster personal growth and the development of specialist skills/expertise through team development opportunities</w:t>
      </w:r>
    </w:p>
    <w:p w14:paraId="37783D0B" w14:textId="77777777" w:rsidR="005B488F" w:rsidRPr="00627CAB" w:rsidRDefault="005B488F" w:rsidP="005B488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Support the team leader to p</w:t>
      </w:r>
      <w:r w:rsidRPr="00627CAB">
        <w:rPr>
          <w:rFonts w:ascii="Arial" w:hAnsi="Arial" w:cs="Arial"/>
          <w:lang w:eastAsia="en-GB"/>
        </w:rPr>
        <w:t xml:space="preserve">rovide consistent staff cover through fair </w:t>
      </w:r>
      <w:r>
        <w:rPr>
          <w:rFonts w:ascii="Arial" w:hAnsi="Arial" w:cs="Arial"/>
          <w:lang w:eastAsia="en-GB"/>
        </w:rPr>
        <w:t>team</w:t>
      </w:r>
      <w:r w:rsidRPr="00627CAB">
        <w:rPr>
          <w:rFonts w:ascii="Arial" w:hAnsi="Arial" w:cs="Arial"/>
          <w:lang w:eastAsia="en-GB"/>
        </w:rPr>
        <w:t xml:space="preserve"> </w:t>
      </w:r>
      <w:proofErr w:type="spellStart"/>
      <w:r w:rsidRPr="00627CAB">
        <w:rPr>
          <w:rFonts w:ascii="Arial" w:hAnsi="Arial" w:cs="Arial"/>
          <w:lang w:eastAsia="en-GB"/>
        </w:rPr>
        <w:t>rotas</w:t>
      </w:r>
      <w:proofErr w:type="spellEnd"/>
      <w:r w:rsidRPr="00627CAB">
        <w:rPr>
          <w:rFonts w:ascii="Arial" w:hAnsi="Arial" w:cs="Arial"/>
          <w:lang w:eastAsia="en-GB"/>
        </w:rPr>
        <w:t xml:space="preserve"> and an adequate supply of relief workers</w:t>
      </w:r>
      <w:r>
        <w:rPr>
          <w:rFonts w:ascii="Arial" w:hAnsi="Arial" w:cs="Arial"/>
          <w:lang w:eastAsia="en-GB"/>
        </w:rPr>
        <w:t>.</w:t>
      </w:r>
    </w:p>
    <w:p w14:paraId="1ACA925C" w14:textId="77777777" w:rsidR="005B488F" w:rsidRPr="00627CAB" w:rsidRDefault="005B488F" w:rsidP="005B488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627CAB">
        <w:rPr>
          <w:rFonts w:ascii="Arial" w:hAnsi="Arial" w:cs="Arial"/>
          <w:lang w:eastAsia="en-GB"/>
        </w:rPr>
        <w:t xml:space="preserve">Ensure </w:t>
      </w:r>
      <w:r>
        <w:rPr>
          <w:rFonts w:ascii="Arial" w:hAnsi="Arial" w:cs="Arial"/>
          <w:lang w:eastAsia="en-GB"/>
        </w:rPr>
        <w:t xml:space="preserve">you and the </w:t>
      </w:r>
      <w:r w:rsidRPr="00627CAB">
        <w:rPr>
          <w:rFonts w:ascii="Arial" w:hAnsi="Arial" w:cs="Arial"/>
          <w:lang w:eastAsia="en-GB"/>
        </w:rPr>
        <w:t xml:space="preserve">team join wellbeing and reflective practice sessions run by </w:t>
      </w:r>
      <w:proofErr w:type="spellStart"/>
      <w:r w:rsidRPr="00627CAB">
        <w:rPr>
          <w:rFonts w:ascii="Arial" w:hAnsi="Arial" w:cs="Arial"/>
          <w:lang w:eastAsia="en-GB"/>
        </w:rPr>
        <w:t>Stonepillow</w:t>
      </w:r>
      <w:proofErr w:type="spellEnd"/>
      <w:r w:rsidRPr="00627CAB">
        <w:rPr>
          <w:rFonts w:ascii="Arial" w:hAnsi="Arial" w:cs="Arial"/>
          <w:lang w:eastAsia="en-GB"/>
        </w:rPr>
        <w:t xml:space="preserve"> and external </w:t>
      </w:r>
      <w:proofErr w:type="spellStart"/>
      <w:r w:rsidRPr="00627CAB">
        <w:rPr>
          <w:rFonts w:ascii="Arial" w:hAnsi="Arial" w:cs="Arial"/>
          <w:lang w:eastAsia="en-GB"/>
        </w:rPr>
        <w:t>organisations</w:t>
      </w:r>
      <w:proofErr w:type="spellEnd"/>
      <w:r w:rsidRPr="00627CAB">
        <w:rPr>
          <w:rFonts w:ascii="Arial" w:hAnsi="Arial" w:cs="Arial"/>
          <w:lang w:eastAsia="en-GB"/>
        </w:rPr>
        <w:t xml:space="preserve"> – Ensuring vicarious trauma is reduced </w:t>
      </w:r>
    </w:p>
    <w:p w14:paraId="685D9236" w14:textId="77777777" w:rsidR="005B488F" w:rsidRPr="00627CAB" w:rsidRDefault="005B488F" w:rsidP="005B488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627CAB">
        <w:rPr>
          <w:rFonts w:ascii="Arial" w:hAnsi="Arial" w:cs="Arial"/>
          <w:lang w:eastAsia="en-GB"/>
        </w:rPr>
        <w:t xml:space="preserve">Ensure </w:t>
      </w:r>
      <w:r>
        <w:rPr>
          <w:rFonts w:ascii="Arial" w:hAnsi="Arial" w:cs="Arial"/>
          <w:lang w:eastAsia="en-GB"/>
        </w:rPr>
        <w:t xml:space="preserve">you as the support worker and the </w:t>
      </w:r>
      <w:r w:rsidRPr="00627CAB">
        <w:rPr>
          <w:rFonts w:ascii="Arial" w:hAnsi="Arial" w:cs="Arial"/>
          <w:lang w:eastAsia="en-GB"/>
        </w:rPr>
        <w:t xml:space="preserve">team work to trauma-informed approach and PIE framework – this includes meeting with </w:t>
      </w:r>
      <w:r>
        <w:rPr>
          <w:rFonts w:ascii="Arial" w:hAnsi="Arial" w:cs="Arial"/>
          <w:lang w:eastAsia="en-GB"/>
        </w:rPr>
        <w:t>YP</w:t>
      </w:r>
      <w:r w:rsidRPr="00627CAB">
        <w:rPr>
          <w:rFonts w:ascii="Arial" w:hAnsi="Arial" w:cs="Arial"/>
          <w:lang w:eastAsia="en-GB"/>
        </w:rPr>
        <w:t>, support sessions, de-escalation techniques to incident management.</w:t>
      </w:r>
    </w:p>
    <w:p w14:paraId="68BF03B2" w14:textId="77777777" w:rsidR="005B488F" w:rsidRPr="00627CAB" w:rsidRDefault="005B488F" w:rsidP="005B488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Actively ensure that your practice and the</w:t>
      </w:r>
      <w:r w:rsidRPr="00627CAB">
        <w:rPr>
          <w:rFonts w:ascii="Arial" w:hAnsi="Arial" w:cs="Arial"/>
          <w:lang w:eastAsia="en-GB"/>
        </w:rPr>
        <w:t xml:space="preserve"> team know the positive risk taking in lone working within service and taking clients to meetings or support session out of the service</w:t>
      </w:r>
      <w:r>
        <w:rPr>
          <w:rFonts w:ascii="Arial" w:hAnsi="Arial" w:cs="Arial"/>
          <w:lang w:eastAsia="en-GB"/>
        </w:rPr>
        <w:t>.</w:t>
      </w:r>
    </w:p>
    <w:p w14:paraId="02FDBAF4" w14:textId="77777777" w:rsidR="005B488F" w:rsidRPr="00627CAB" w:rsidRDefault="005B488F" w:rsidP="005B488F">
      <w:pPr>
        <w:pStyle w:val="ListParagraph"/>
        <w:ind w:left="1440"/>
        <w:rPr>
          <w:rFonts w:ascii="Arial" w:hAnsi="Arial" w:cs="Arial"/>
          <w:lang w:eastAsia="en-GB"/>
        </w:rPr>
      </w:pPr>
    </w:p>
    <w:p w14:paraId="5AF9DCB5" w14:textId="77777777" w:rsidR="005B488F" w:rsidRPr="00627CAB" w:rsidRDefault="005B488F" w:rsidP="005B488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627CAB">
        <w:rPr>
          <w:rFonts w:ascii="Arial" w:hAnsi="Arial" w:cs="Arial"/>
        </w:rPr>
        <w:t>Financial Management</w:t>
      </w:r>
    </w:p>
    <w:p w14:paraId="3E950331" w14:textId="77777777" w:rsidR="005B488F" w:rsidRPr="00627CAB" w:rsidRDefault="005B488F" w:rsidP="005B488F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627CAB">
        <w:rPr>
          <w:rFonts w:ascii="Arial" w:hAnsi="Arial" w:cs="Arial"/>
        </w:rPr>
        <w:t xml:space="preserve">Assisting with the team </w:t>
      </w:r>
      <w:r>
        <w:rPr>
          <w:rFonts w:ascii="Arial" w:hAnsi="Arial" w:cs="Arial"/>
        </w:rPr>
        <w:t xml:space="preserve">leader </w:t>
      </w:r>
      <w:r w:rsidRPr="00627CAB">
        <w:rPr>
          <w:rFonts w:ascii="Arial" w:hAnsi="Arial" w:cs="Arial"/>
        </w:rPr>
        <w:t>in how to money collect of rental income and ensure rigorous financial control – ensuring the teams balance and handover all monies on site.</w:t>
      </w:r>
    </w:p>
    <w:p w14:paraId="75A84DCF" w14:textId="77777777" w:rsidR="005B488F" w:rsidRPr="000E0CDE" w:rsidRDefault="005B488F" w:rsidP="005B488F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proofErr w:type="spellStart"/>
      <w:r w:rsidRPr="00627CAB">
        <w:rPr>
          <w:rFonts w:ascii="Arial" w:hAnsi="Arial" w:cs="Arial"/>
        </w:rPr>
        <w:t>Maximise</w:t>
      </w:r>
      <w:proofErr w:type="spellEnd"/>
      <w:r w:rsidRPr="00627CAB">
        <w:rPr>
          <w:rFonts w:ascii="Arial" w:hAnsi="Arial" w:cs="Arial"/>
        </w:rPr>
        <w:t xml:space="preserve"> rental/service charge income and </w:t>
      </w:r>
      <w:proofErr w:type="spellStart"/>
      <w:r w:rsidRPr="00627CAB">
        <w:rPr>
          <w:rFonts w:ascii="Arial" w:hAnsi="Arial" w:cs="Arial"/>
        </w:rPr>
        <w:t>minimise</w:t>
      </w:r>
      <w:proofErr w:type="spellEnd"/>
      <w:r w:rsidRPr="00627CAB">
        <w:rPr>
          <w:rFonts w:ascii="Arial" w:hAnsi="Arial" w:cs="Arial"/>
        </w:rPr>
        <w:t xml:space="preserve"> void levels.</w:t>
      </w:r>
    </w:p>
    <w:p w14:paraId="54BDE453" w14:textId="77777777" w:rsidR="005B488F" w:rsidRPr="000E0CDE" w:rsidRDefault="005B488F" w:rsidP="005B488F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lang w:eastAsia="en-GB"/>
        </w:rPr>
      </w:pPr>
      <w:r w:rsidRPr="000E0CDE">
        <w:rPr>
          <w:rFonts w:ascii="Arial" w:hAnsi="Arial" w:cs="Arial"/>
        </w:rPr>
        <w:t xml:space="preserve">Provide clear financial information to </w:t>
      </w:r>
      <w:r>
        <w:rPr>
          <w:rFonts w:ascii="Arial" w:hAnsi="Arial" w:cs="Arial"/>
        </w:rPr>
        <w:t>the YP</w:t>
      </w:r>
      <w:r w:rsidRPr="000E0CDE">
        <w:rPr>
          <w:rFonts w:ascii="Arial" w:hAnsi="Arial" w:cs="Arial"/>
        </w:rPr>
        <w:t xml:space="preserve"> to ensure transparency and accountability.</w:t>
      </w:r>
    </w:p>
    <w:p w14:paraId="13ED342C" w14:textId="77777777" w:rsidR="005B488F" w:rsidRPr="000E0CDE" w:rsidRDefault="005B488F" w:rsidP="005B488F">
      <w:pPr>
        <w:pStyle w:val="NoSpacing"/>
        <w:ind w:left="720"/>
        <w:rPr>
          <w:rFonts w:ascii="Arial" w:hAnsi="Arial" w:cs="Arial"/>
        </w:rPr>
      </w:pPr>
    </w:p>
    <w:p w14:paraId="0DF744AB" w14:textId="77777777" w:rsidR="005B488F" w:rsidRPr="00521DB2" w:rsidRDefault="005B488F" w:rsidP="005B48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DB2">
        <w:rPr>
          <w:rFonts w:ascii="Arial" w:hAnsi="Arial" w:cs="Arial"/>
          <w:sz w:val="24"/>
          <w:szCs w:val="24"/>
        </w:rPr>
        <w:t xml:space="preserve"> Quality and Performance management</w:t>
      </w:r>
    </w:p>
    <w:p w14:paraId="62120EF0" w14:textId="77777777" w:rsidR="005B488F" w:rsidRPr="00521DB2" w:rsidRDefault="005B488F" w:rsidP="005B488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your role and the teams</w:t>
      </w:r>
      <w:r w:rsidRPr="00521DB2">
        <w:rPr>
          <w:rFonts w:ascii="Arial" w:hAnsi="Arial" w:cs="Arial"/>
          <w:sz w:val="24"/>
          <w:szCs w:val="24"/>
        </w:rPr>
        <w:t xml:space="preserve"> to achieve service</w:t>
      </w:r>
      <w:r>
        <w:rPr>
          <w:rFonts w:ascii="Arial" w:hAnsi="Arial" w:cs="Arial"/>
          <w:sz w:val="24"/>
          <w:szCs w:val="24"/>
        </w:rPr>
        <w:t xml:space="preserve"> K</w:t>
      </w:r>
      <w:r w:rsidRPr="00521DB2">
        <w:rPr>
          <w:rFonts w:ascii="Arial" w:hAnsi="Arial" w:cs="Arial"/>
          <w:sz w:val="24"/>
          <w:szCs w:val="24"/>
        </w:rPr>
        <w:t>PIs</w:t>
      </w:r>
      <w:r>
        <w:rPr>
          <w:rFonts w:ascii="Arial" w:hAnsi="Arial" w:cs="Arial"/>
          <w:sz w:val="24"/>
          <w:szCs w:val="24"/>
        </w:rPr>
        <w:t xml:space="preserve"> </w:t>
      </w:r>
      <w:r w:rsidRPr="00521DB2">
        <w:rPr>
          <w:rFonts w:ascii="Arial" w:hAnsi="Arial" w:cs="Arial"/>
          <w:sz w:val="24"/>
          <w:szCs w:val="24"/>
        </w:rPr>
        <w:t>/outcomes</w:t>
      </w:r>
      <w:r>
        <w:rPr>
          <w:rFonts w:ascii="Arial" w:hAnsi="Arial" w:cs="Arial"/>
          <w:sz w:val="24"/>
          <w:szCs w:val="24"/>
        </w:rPr>
        <w:t xml:space="preserve"> </w:t>
      </w:r>
      <w:r w:rsidRPr="00521DB2">
        <w:rPr>
          <w:rFonts w:ascii="Arial" w:hAnsi="Arial" w:cs="Arial"/>
          <w:sz w:val="24"/>
          <w:szCs w:val="24"/>
        </w:rPr>
        <w:t>/impact-based performance measures across the service to demonstrate if the highest quality possible service is being provided.</w:t>
      </w:r>
    </w:p>
    <w:p w14:paraId="69D3FD94" w14:textId="77777777" w:rsidR="005B488F" w:rsidRPr="00521DB2" w:rsidRDefault="005B488F" w:rsidP="005B488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21DB2">
        <w:rPr>
          <w:rFonts w:ascii="Arial" w:hAnsi="Arial" w:cs="Arial"/>
          <w:sz w:val="24"/>
          <w:szCs w:val="24"/>
        </w:rPr>
        <w:t>Ensure there is accurate and timely recording of case and statistical information on case management system- Inform (e.g., including risk and support plans).</w:t>
      </w:r>
    </w:p>
    <w:p w14:paraId="04B4024B" w14:textId="77777777" w:rsidR="005B488F" w:rsidRPr="00521DB2" w:rsidRDefault="005B488F" w:rsidP="005B488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21DB2">
        <w:rPr>
          <w:rFonts w:ascii="Arial" w:hAnsi="Arial" w:cs="Arial"/>
          <w:sz w:val="24"/>
          <w:szCs w:val="24"/>
        </w:rPr>
        <w:t xml:space="preserve">Support the </w:t>
      </w:r>
      <w:r>
        <w:rPr>
          <w:rFonts w:ascii="Arial" w:hAnsi="Arial" w:cs="Arial"/>
          <w:sz w:val="24"/>
          <w:szCs w:val="24"/>
        </w:rPr>
        <w:t>Team leader</w:t>
      </w:r>
      <w:r w:rsidRPr="00521DB2">
        <w:rPr>
          <w:rFonts w:ascii="Arial" w:hAnsi="Arial" w:cs="Arial"/>
          <w:sz w:val="24"/>
          <w:szCs w:val="24"/>
        </w:rPr>
        <w:t xml:space="preserve"> in producing and monitoring regular performance information reports for internal and external purposes.</w:t>
      </w:r>
    </w:p>
    <w:p w14:paraId="08C89D77" w14:textId="77777777" w:rsidR="005B488F" w:rsidRPr="00521DB2" w:rsidRDefault="005B488F" w:rsidP="005B488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21DB2">
        <w:rPr>
          <w:rFonts w:ascii="Arial" w:hAnsi="Arial" w:cs="Arial"/>
          <w:sz w:val="24"/>
          <w:szCs w:val="24"/>
        </w:rPr>
        <w:t xml:space="preserve">Take every opportunity to involve </w:t>
      </w:r>
      <w:r>
        <w:rPr>
          <w:rFonts w:ascii="Arial" w:hAnsi="Arial" w:cs="Arial"/>
          <w:sz w:val="24"/>
          <w:szCs w:val="24"/>
        </w:rPr>
        <w:t>YP</w:t>
      </w:r>
      <w:r w:rsidRPr="00521DB2">
        <w:rPr>
          <w:rFonts w:ascii="Arial" w:hAnsi="Arial" w:cs="Arial"/>
          <w:sz w:val="24"/>
          <w:szCs w:val="24"/>
        </w:rPr>
        <w:t xml:space="preserve"> in the design and delivery of services, and to provide feedback on the quality-of-service provision.</w:t>
      </w:r>
    </w:p>
    <w:p w14:paraId="134D83C6" w14:textId="77777777" w:rsidR="005B488F" w:rsidRPr="00521DB2" w:rsidRDefault="005B488F" w:rsidP="005B488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21DB2">
        <w:rPr>
          <w:rFonts w:ascii="Arial" w:hAnsi="Arial" w:cs="Arial"/>
          <w:sz w:val="24"/>
          <w:szCs w:val="24"/>
        </w:rPr>
        <w:t>Reduce rough sleeping, evictions, abandonments and time outs in line with KPI targets and good practice.</w:t>
      </w:r>
    </w:p>
    <w:p w14:paraId="1FC4F67C" w14:textId="77777777" w:rsidR="005B488F" w:rsidRPr="007A3180" w:rsidRDefault="005B488F" w:rsidP="005B488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230A552" w14:textId="77777777" w:rsidR="005B488F" w:rsidRPr="007A3180" w:rsidRDefault="005B488F" w:rsidP="005B48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Repairs and Maintenance</w:t>
      </w:r>
    </w:p>
    <w:p w14:paraId="7F43366B" w14:textId="77777777" w:rsidR="005B488F" w:rsidRPr="007A3180" w:rsidRDefault="005B488F" w:rsidP="005B488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 xml:space="preserve">Be responsible </w:t>
      </w:r>
      <w:r>
        <w:rPr>
          <w:rFonts w:ascii="Arial" w:hAnsi="Arial" w:cs="Arial"/>
          <w:sz w:val="24"/>
          <w:szCs w:val="24"/>
        </w:rPr>
        <w:t>when on shift</w:t>
      </w:r>
      <w:r w:rsidRPr="007A3180">
        <w:rPr>
          <w:rFonts w:ascii="Arial" w:hAnsi="Arial" w:cs="Arial"/>
          <w:sz w:val="24"/>
          <w:szCs w:val="24"/>
        </w:rPr>
        <w:t xml:space="preserve"> in monitoring (Health &amp; Safety Checks) and maintaining service in a good and safe state of repair in line with PIE targets.</w:t>
      </w:r>
    </w:p>
    <w:p w14:paraId="508B9BD5" w14:textId="77777777" w:rsidR="005B488F" w:rsidRPr="007A3180" w:rsidRDefault="005B488F" w:rsidP="005B488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 xml:space="preserve">Liaise with </w:t>
      </w:r>
      <w:proofErr w:type="spellStart"/>
      <w:r w:rsidRPr="007A3180">
        <w:rPr>
          <w:rFonts w:ascii="Arial" w:hAnsi="Arial" w:cs="Arial"/>
          <w:sz w:val="24"/>
          <w:szCs w:val="24"/>
        </w:rPr>
        <w:t>Stonepillow</w:t>
      </w:r>
      <w:proofErr w:type="spellEnd"/>
      <w:r w:rsidRPr="007A3180">
        <w:rPr>
          <w:rFonts w:ascii="Arial" w:hAnsi="Arial" w:cs="Arial"/>
          <w:sz w:val="24"/>
          <w:szCs w:val="24"/>
        </w:rPr>
        <w:t xml:space="preserve"> Maintenance and Health and Safety Coordinator  </w:t>
      </w:r>
    </w:p>
    <w:p w14:paraId="16E6290D" w14:textId="77777777" w:rsidR="005B488F" w:rsidRPr="007A3180" w:rsidRDefault="005B488F" w:rsidP="005B488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 xml:space="preserve">Contribute to </w:t>
      </w:r>
      <w:r>
        <w:rPr>
          <w:rFonts w:ascii="Arial" w:hAnsi="Arial" w:cs="Arial"/>
          <w:sz w:val="24"/>
          <w:szCs w:val="24"/>
        </w:rPr>
        <w:t>report any H&amp;S or repairs found whilst on shift or follow up works needed.</w:t>
      </w:r>
    </w:p>
    <w:p w14:paraId="16C19611" w14:textId="77777777" w:rsidR="005B488F" w:rsidRPr="007A3180" w:rsidRDefault="005B488F" w:rsidP="005B488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Assist the team with meeting Health and Safety requirements throughout the service</w:t>
      </w:r>
    </w:p>
    <w:p w14:paraId="1BA6C273" w14:textId="77777777" w:rsidR="005B488F" w:rsidRPr="007A3180" w:rsidRDefault="005B488F" w:rsidP="005B488F">
      <w:pPr>
        <w:pStyle w:val="NoSpacing"/>
        <w:rPr>
          <w:rFonts w:ascii="Arial" w:hAnsi="Arial" w:cs="Arial"/>
          <w:sz w:val="24"/>
          <w:szCs w:val="24"/>
        </w:rPr>
      </w:pPr>
    </w:p>
    <w:p w14:paraId="677E7910" w14:textId="77777777" w:rsidR="005B488F" w:rsidRPr="007A3180" w:rsidRDefault="005B488F" w:rsidP="005B48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Compliance with Organisational policies and regulatory requirements</w:t>
      </w:r>
    </w:p>
    <w:p w14:paraId="79F738FF" w14:textId="77777777" w:rsidR="005B488F" w:rsidRPr="007A3180" w:rsidRDefault="005B488F" w:rsidP="005B488F">
      <w:pPr>
        <w:pStyle w:val="NoSpacing"/>
        <w:numPr>
          <w:ilvl w:val="0"/>
          <w:numId w:val="9"/>
        </w:numPr>
        <w:ind w:left="1418" w:hanging="284"/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lastRenderedPageBreak/>
        <w:t xml:space="preserve">Always abide by </w:t>
      </w:r>
      <w:proofErr w:type="spellStart"/>
      <w:r w:rsidRPr="007A3180">
        <w:rPr>
          <w:rFonts w:ascii="Arial" w:hAnsi="Arial" w:cs="Arial"/>
          <w:sz w:val="24"/>
          <w:szCs w:val="24"/>
        </w:rPr>
        <w:t>Stonepillow</w:t>
      </w:r>
      <w:proofErr w:type="spellEnd"/>
      <w:r w:rsidRPr="007A3180">
        <w:rPr>
          <w:rFonts w:ascii="Arial" w:hAnsi="Arial" w:cs="Arial"/>
          <w:sz w:val="24"/>
          <w:szCs w:val="24"/>
        </w:rPr>
        <w:t xml:space="preserve"> policies and procedures and regulatory requirements and in particular:</w:t>
      </w:r>
    </w:p>
    <w:p w14:paraId="1C5274D7" w14:textId="77777777" w:rsidR="005B488F" w:rsidRPr="007A3180" w:rsidRDefault="005B488F" w:rsidP="005B488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- Health and Safety</w:t>
      </w:r>
    </w:p>
    <w:p w14:paraId="22592CA8" w14:textId="77777777" w:rsidR="005B488F" w:rsidRPr="007A3180" w:rsidRDefault="005B488F" w:rsidP="005B488F">
      <w:pPr>
        <w:pStyle w:val="NoSpacing"/>
        <w:ind w:left="1560" w:hanging="120"/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- Adult and Child/Young People Safeguarding, Professional Boundaries, Duty of Care</w:t>
      </w:r>
    </w:p>
    <w:p w14:paraId="5212E69F" w14:textId="77777777" w:rsidR="005B488F" w:rsidRPr="007A3180" w:rsidRDefault="005B488F" w:rsidP="005B488F">
      <w:pPr>
        <w:pStyle w:val="NoSpacing"/>
        <w:ind w:left="1560" w:hanging="120"/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- Confidentiality, Information Sharing protocols and General Data Protection Regulations.</w:t>
      </w:r>
    </w:p>
    <w:p w14:paraId="3A264771" w14:textId="77777777" w:rsidR="005B488F" w:rsidRPr="007A3180" w:rsidRDefault="005B488F" w:rsidP="005B488F">
      <w:pPr>
        <w:pStyle w:val="NoSpacing"/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ab/>
      </w:r>
      <w:r w:rsidRPr="007A3180">
        <w:rPr>
          <w:rFonts w:ascii="Arial" w:hAnsi="Arial" w:cs="Arial"/>
          <w:sz w:val="24"/>
          <w:szCs w:val="24"/>
        </w:rPr>
        <w:tab/>
        <w:t>- HR P&amp;P</w:t>
      </w:r>
    </w:p>
    <w:p w14:paraId="698F802E" w14:textId="77777777" w:rsidR="005B488F" w:rsidRPr="007A3180" w:rsidRDefault="005B488F" w:rsidP="005B488F">
      <w:pPr>
        <w:pStyle w:val="NoSpacing"/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ab/>
      </w:r>
      <w:r w:rsidRPr="007A3180">
        <w:rPr>
          <w:rFonts w:ascii="Arial" w:hAnsi="Arial" w:cs="Arial"/>
          <w:sz w:val="24"/>
          <w:szCs w:val="24"/>
        </w:rPr>
        <w:tab/>
        <w:t>- Code of Conduct</w:t>
      </w:r>
    </w:p>
    <w:p w14:paraId="41356583" w14:textId="77777777" w:rsidR="005B488F" w:rsidRPr="007A3180" w:rsidRDefault="005B488F" w:rsidP="005B488F">
      <w:pPr>
        <w:pStyle w:val="NoSpacing"/>
        <w:numPr>
          <w:ilvl w:val="0"/>
          <w:numId w:val="9"/>
        </w:numPr>
        <w:ind w:left="1418" w:hanging="284"/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Play an active part in the development and implementation of organisational wide policies and procedures.</w:t>
      </w:r>
    </w:p>
    <w:p w14:paraId="388435A5" w14:textId="77777777" w:rsidR="005B488F" w:rsidRPr="007A3180" w:rsidRDefault="005B488F" w:rsidP="005B488F">
      <w:pPr>
        <w:pStyle w:val="NoSpacing"/>
        <w:rPr>
          <w:rFonts w:ascii="Arial" w:hAnsi="Arial" w:cs="Arial"/>
          <w:sz w:val="24"/>
          <w:szCs w:val="24"/>
        </w:rPr>
      </w:pPr>
    </w:p>
    <w:p w14:paraId="430AD9BA" w14:textId="77777777" w:rsidR="005B488F" w:rsidRPr="007A3180" w:rsidRDefault="005B488F" w:rsidP="005B48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Equality and Diversity</w:t>
      </w:r>
    </w:p>
    <w:p w14:paraId="124F85CC" w14:textId="77777777" w:rsidR="005B488F" w:rsidRPr="007A3180" w:rsidRDefault="005B488F" w:rsidP="005B488F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Be an active proponent to all aspects of equality and diversity – by attitude, example and approach.</w:t>
      </w:r>
    </w:p>
    <w:p w14:paraId="0FCC92B1" w14:textId="77777777" w:rsidR="005B488F" w:rsidRPr="007A3180" w:rsidRDefault="005B488F" w:rsidP="005B488F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Lead the team in creating an inclusive and positive environment for everyone to work and live in.</w:t>
      </w:r>
    </w:p>
    <w:p w14:paraId="362450E4" w14:textId="77777777" w:rsidR="005B488F" w:rsidRPr="007A3180" w:rsidRDefault="005B488F" w:rsidP="005B488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A400456" w14:textId="77777777" w:rsidR="005B488F" w:rsidRPr="007A3180" w:rsidRDefault="005B488F" w:rsidP="005B48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General</w:t>
      </w:r>
    </w:p>
    <w:p w14:paraId="74F311FC" w14:textId="77777777" w:rsidR="005B488F" w:rsidRPr="007A3180" w:rsidRDefault="005B488F" w:rsidP="005B488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To be ensure that the Values of the organisation (Focused / Inclusive / Innovative / Kind / Accountable) are always present in your work and behaviour, to ensure our clients are at the heart of our organisation and work.</w:t>
      </w:r>
    </w:p>
    <w:p w14:paraId="2C05D9F9" w14:textId="77777777" w:rsidR="005B488F" w:rsidRPr="007A3180" w:rsidRDefault="005B488F" w:rsidP="005B488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A3180">
        <w:rPr>
          <w:rFonts w:ascii="Arial" w:hAnsi="Arial" w:cs="Arial"/>
          <w:sz w:val="24"/>
          <w:szCs w:val="24"/>
        </w:rPr>
        <w:t>ontribute to team meetings and organisational priorities, strategic goals and performance targets.</w:t>
      </w:r>
    </w:p>
    <w:p w14:paraId="7787EECF" w14:textId="77777777" w:rsidR="005B488F" w:rsidRPr="007A3180" w:rsidRDefault="005B488F" w:rsidP="005B488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Work collaboratively on projects and priorities with your line manager which may vary from time to time.</w:t>
      </w:r>
    </w:p>
    <w:p w14:paraId="34E174BC" w14:textId="77777777" w:rsidR="005B488F" w:rsidRPr="007A3180" w:rsidRDefault="005B488F" w:rsidP="005B488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Be proactive in keeping up to date with and generating development relating to your work (including policy updates).</w:t>
      </w:r>
    </w:p>
    <w:p w14:paraId="48481BC0" w14:textId="77777777" w:rsidR="005B488F" w:rsidRPr="007A3180" w:rsidRDefault="005B488F" w:rsidP="005B488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 xml:space="preserve">Excellent written and verbal communication. </w:t>
      </w:r>
    </w:p>
    <w:p w14:paraId="115D6B38" w14:textId="77777777" w:rsidR="005B488F" w:rsidRPr="007A3180" w:rsidRDefault="005B488F" w:rsidP="005B488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Comfortable with change and able to make informed decisions.</w:t>
      </w:r>
    </w:p>
    <w:p w14:paraId="47E70E59" w14:textId="77777777" w:rsidR="005B488F" w:rsidRPr="007A3180" w:rsidRDefault="005B488F" w:rsidP="005B488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 xml:space="preserve">Maintain personal development and career aspirations including participation in 1:1 Sessions with your manager, appraisals, reflective practice, Intensive Case Management and training. </w:t>
      </w:r>
    </w:p>
    <w:p w14:paraId="061E3F5B" w14:textId="77777777" w:rsidR="005B488F" w:rsidRPr="007A3180" w:rsidRDefault="005B488F" w:rsidP="005B488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 xml:space="preserve">Undertake any other duties as may be required from time to time commensurate with your status and capabilities. </w:t>
      </w:r>
    </w:p>
    <w:p w14:paraId="5171436D" w14:textId="77777777" w:rsidR="005B488F" w:rsidRPr="007A3180" w:rsidRDefault="005B488F" w:rsidP="005B488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Provide cover for services as appropriate and requested by Line Manager.</w:t>
      </w:r>
    </w:p>
    <w:p w14:paraId="01347D60" w14:textId="77777777" w:rsidR="005B488F" w:rsidRPr="007A3180" w:rsidRDefault="005B488F" w:rsidP="005B488F">
      <w:pPr>
        <w:pStyle w:val="NoSpacing"/>
        <w:rPr>
          <w:rFonts w:ascii="Arial" w:hAnsi="Arial" w:cs="Arial"/>
          <w:sz w:val="24"/>
          <w:szCs w:val="24"/>
        </w:rPr>
      </w:pPr>
    </w:p>
    <w:p w14:paraId="55BA7802" w14:textId="77777777" w:rsidR="005B488F" w:rsidRPr="007A3180" w:rsidRDefault="005B488F" w:rsidP="005B488F">
      <w:pPr>
        <w:pStyle w:val="NoSpacing"/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 xml:space="preserve">This job description covers the current range of duties and will be reviewed from time to time. It is </w:t>
      </w:r>
      <w:proofErr w:type="spellStart"/>
      <w:r w:rsidRPr="007A3180">
        <w:rPr>
          <w:rFonts w:ascii="Arial" w:hAnsi="Arial" w:cs="Arial"/>
          <w:sz w:val="24"/>
          <w:szCs w:val="24"/>
        </w:rPr>
        <w:t>Stonepillow’s</w:t>
      </w:r>
      <w:proofErr w:type="spellEnd"/>
      <w:r w:rsidRPr="007A3180">
        <w:rPr>
          <w:rFonts w:ascii="Arial" w:hAnsi="Arial" w:cs="Arial"/>
          <w:sz w:val="24"/>
          <w:szCs w:val="24"/>
        </w:rPr>
        <w:t xml:space="preserve"> aim to reach agreement on changes, but if agreement is not possible, </w:t>
      </w:r>
      <w:proofErr w:type="spellStart"/>
      <w:r w:rsidRPr="007A3180">
        <w:rPr>
          <w:rFonts w:ascii="Arial" w:hAnsi="Arial" w:cs="Arial"/>
          <w:sz w:val="24"/>
          <w:szCs w:val="24"/>
        </w:rPr>
        <w:t>Stonepillow</w:t>
      </w:r>
      <w:proofErr w:type="spellEnd"/>
      <w:r w:rsidRPr="007A3180">
        <w:rPr>
          <w:rFonts w:ascii="Arial" w:hAnsi="Arial" w:cs="Arial"/>
          <w:sz w:val="24"/>
          <w:szCs w:val="24"/>
        </w:rPr>
        <w:t xml:space="preserve"> reserves the right to change this job description.</w:t>
      </w:r>
    </w:p>
    <w:p w14:paraId="6D9ABE0A" w14:textId="77777777" w:rsidR="005B488F" w:rsidRPr="007A3180" w:rsidRDefault="005B488F" w:rsidP="005B488F">
      <w:pPr>
        <w:pStyle w:val="NoSpacing"/>
        <w:rPr>
          <w:rFonts w:ascii="Arial" w:hAnsi="Arial" w:cs="Arial"/>
          <w:sz w:val="24"/>
          <w:szCs w:val="24"/>
        </w:rPr>
      </w:pPr>
    </w:p>
    <w:p w14:paraId="64797EB7" w14:textId="77777777" w:rsidR="005B488F" w:rsidRPr="007A3180" w:rsidRDefault="005B488F" w:rsidP="005B488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7A3180">
        <w:rPr>
          <w:rFonts w:ascii="Arial" w:hAnsi="Arial" w:cs="Arial"/>
          <w:sz w:val="24"/>
          <w:szCs w:val="24"/>
        </w:rPr>
        <w:t>Stonepillow</w:t>
      </w:r>
      <w:proofErr w:type="spellEnd"/>
      <w:r w:rsidRPr="007A3180">
        <w:rPr>
          <w:rFonts w:ascii="Arial" w:hAnsi="Arial" w:cs="Arial"/>
          <w:sz w:val="24"/>
          <w:szCs w:val="24"/>
        </w:rPr>
        <w:t xml:space="preserve"> is an Equal Opportunities Employer and positively welcomes applications from all sections of the community. </w:t>
      </w:r>
    </w:p>
    <w:p w14:paraId="23FF20B4" w14:textId="77777777" w:rsidR="005B488F" w:rsidRPr="007A3180" w:rsidRDefault="005B488F" w:rsidP="005B488F">
      <w:pPr>
        <w:pStyle w:val="NoSpacing"/>
        <w:rPr>
          <w:rFonts w:ascii="Arial" w:hAnsi="Arial" w:cs="Arial"/>
          <w:sz w:val="24"/>
          <w:szCs w:val="24"/>
        </w:rPr>
      </w:pPr>
    </w:p>
    <w:p w14:paraId="0D96544A" w14:textId="77777777" w:rsidR="005B488F" w:rsidRPr="007A3180" w:rsidRDefault="005B488F" w:rsidP="005B488F">
      <w:pPr>
        <w:pStyle w:val="NoSpacing"/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A car with clean driver’s licence is desired but not essential for this role.</w:t>
      </w:r>
    </w:p>
    <w:p w14:paraId="5B2C4584" w14:textId="77777777" w:rsidR="005B488F" w:rsidRPr="007A3180" w:rsidRDefault="005B488F" w:rsidP="005B488F">
      <w:pPr>
        <w:pStyle w:val="NoSpacing"/>
        <w:rPr>
          <w:rFonts w:ascii="Arial" w:hAnsi="Arial" w:cs="Arial"/>
          <w:sz w:val="24"/>
          <w:szCs w:val="24"/>
        </w:rPr>
      </w:pPr>
    </w:p>
    <w:p w14:paraId="4C73C05B" w14:textId="77777777" w:rsidR="005B488F" w:rsidRPr="007A3180" w:rsidRDefault="005B488F" w:rsidP="005B488F">
      <w:pPr>
        <w:pStyle w:val="NoSpacing"/>
        <w:rPr>
          <w:rFonts w:ascii="Arial" w:hAnsi="Arial" w:cs="Arial"/>
          <w:sz w:val="24"/>
          <w:szCs w:val="24"/>
        </w:rPr>
      </w:pPr>
    </w:p>
    <w:p w14:paraId="0FA73003" w14:textId="77777777" w:rsidR="005B488F" w:rsidRPr="007A3180" w:rsidRDefault="005B488F" w:rsidP="005B488F">
      <w:pPr>
        <w:pStyle w:val="NoSpacing"/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Signed……………………………………………………..</w:t>
      </w:r>
    </w:p>
    <w:p w14:paraId="1BE9AB79" w14:textId="77777777" w:rsidR="005B488F" w:rsidRPr="007A3180" w:rsidRDefault="005B488F" w:rsidP="005B488F">
      <w:pPr>
        <w:pStyle w:val="NoSpacing"/>
        <w:rPr>
          <w:rFonts w:ascii="Arial" w:hAnsi="Arial" w:cs="Arial"/>
          <w:sz w:val="24"/>
          <w:szCs w:val="24"/>
        </w:rPr>
      </w:pPr>
    </w:p>
    <w:p w14:paraId="6E640643" w14:textId="77777777" w:rsidR="005B488F" w:rsidRPr="007A3180" w:rsidRDefault="005B488F" w:rsidP="005B488F">
      <w:pPr>
        <w:pStyle w:val="NoSpacing"/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Date………………………………………………………..</w:t>
      </w:r>
    </w:p>
    <w:p w14:paraId="700EBAB8" w14:textId="77777777" w:rsidR="005B488F" w:rsidRDefault="005B488F"/>
    <w:sectPr w:rsidR="005B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484"/>
    <w:multiLevelType w:val="hybridMultilevel"/>
    <w:tmpl w:val="DCE6F5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54B13"/>
    <w:multiLevelType w:val="hybridMultilevel"/>
    <w:tmpl w:val="BBD459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16465"/>
    <w:multiLevelType w:val="hybridMultilevel"/>
    <w:tmpl w:val="669A8A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F5432"/>
    <w:multiLevelType w:val="hybridMultilevel"/>
    <w:tmpl w:val="A5B23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006585"/>
    <w:multiLevelType w:val="hybridMultilevel"/>
    <w:tmpl w:val="7384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C2532"/>
    <w:multiLevelType w:val="hybridMultilevel"/>
    <w:tmpl w:val="5A2CC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9B731B"/>
    <w:multiLevelType w:val="hybridMultilevel"/>
    <w:tmpl w:val="6C80C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B145FA"/>
    <w:multiLevelType w:val="multilevel"/>
    <w:tmpl w:val="90AC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833A8"/>
    <w:multiLevelType w:val="hybridMultilevel"/>
    <w:tmpl w:val="05C81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4C08A2"/>
    <w:multiLevelType w:val="hybridMultilevel"/>
    <w:tmpl w:val="56D48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8F"/>
    <w:rsid w:val="005B488F"/>
    <w:rsid w:val="008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112D"/>
  <w15:chartTrackingRefBased/>
  <w15:docId w15:val="{6F7E27FB-4948-4F35-91C5-491341CE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8F"/>
    <w:pPr>
      <w:ind w:left="720"/>
    </w:pPr>
  </w:style>
  <w:style w:type="paragraph" w:styleId="NoSpacing">
    <w:name w:val="No Spacing"/>
    <w:uiPriority w:val="1"/>
    <w:qFormat/>
    <w:rsid w:val="005B48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1829</Words>
  <Characters>10429</Characters>
  <Application>Microsoft Office Word</Application>
  <DocSecurity>0</DocSecurity>
  <Lines>86</Lines>
  <Paragraphs>24</Paragraphs>
  <ScaleCrop>false</ScaleCrop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Whitby</dc:creator>
  <cp:keywords/>
  <dc:description/>
  <cp:lastModifiedBy>Louise Whitby</cp:lastModifiedBy>
  <cp:revision>2</cp:revision>
  <dcterms:created xsi:type="dcterms:W3CDTF">2022-02-03T09:20:00Z</dcterms:created>
  <dcterms:modified xsi:type="dcterms:W3CDTF">2022-02-03T09:24:00Z</dcterms:modified>
</cp:coreProperties>
</file>